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8A4" w:rsidRPr="0014113C" w:rsidRDefault="001368A4" w:rsidP="001368A4">
      <w:pPr>
        <w:pStyle w:val="Zhlavie40"/>
        <w:keepNext/>
        <w:keepLines/>
        <w:shd w:val="clear" w:color="auto" w:fill="auto"/>
        <w:tabs>
          <w:tab w:val="left" w:leader="dot" w:pos="4845"/>
        </w:tabs>
        <w:spacing w:before="0" w:after="0" w:line="250" w:lineRule="exact"/>
        <w:ind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Rámcová dohoda </w:t>
      </w:r>
    </w:p>
    <w:p w:rsidR="001368A4" w:rsidRPr="00A7516E" w:rsidRDefault="001368A4" w:rsidP="001368A4">
      <w:pPr>
        <w:pStyle w:val="Zhlavie40"/>
        <w:keepNext/>
        <w:keepLines/>
        <w:shd w:val="clear" w:color="auto" w:fill="auto"/>
        <w:tabs>
          <w:tab w:val="left" w:leader="dot" w:pos="4845"/>
        </w:tabs>
        <w:spacing w:before="0" w:after="0" w:line="250" w:lineRule="exact"/>
        <w:ind w:firstLine="0"/>
        <w:jc w:val="center"/>
        <w:rPr>
          <w:rFonts w:ascii="Arial" w:hAnsi="Arial" w:cs="Arial"/>
          <w:color w:val="FF0000"/>
        </w:rPr>
      </w:pPr>
      <w:r w:rsidRPr="00A7516E">
        <w:rPr>
          <w:rFonts w:ascii="Arial" w:hAnsi="Arial" w:cs="Arial"/>
          <w:color w:val="FF0000"/>
        </w:rPr>
        <w:t xml:space="preserve"> </w:t>
      </w:r>
      <w:r w:rsidRPr="00A7516E">
        <w:rPr>
          <w:rFonts w:ascii="Arial" w:hAnsi="Arial" w:cs="Arial"/>
        </w:rPr>
        <w:t>„Dodávka ovocia a zeleniny“</w:t>
      </w:r>
    </w:p>
    <w:p w:rsidR="001368A4" w:rsidRPr="0014113C" w:rsidRDefault="001368A4" w:rsidP="001368A4">
      <w:pPr>
        <w:pStyle w:val="Zkladntext20"/>
        <w:shd w:val="clear" w:color="auto" w:fill="auto"/>
        <w:spacing w:before="0" w:after="0" w:line="250" w:lineRule="exact"/>
        <w:ind w:left="12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uzatváraná podľa § 409 a </w:t>
      </w:r>
      <w:proofErr w:type="spellStart"/>
      <w:r w:rsidRPr="0014113C">
        <w:rPr>
          <w:rFonts w:ascii="Arial" w:hAnsi="Arial" w:cs="Arial"/>
        </w:rPr>
        <w:t>nasl</w:t>
      </w:r>
      <w:proofErr w:type="spellEnd"/>
      <w:r w:rsidRPr="0014113C">
        <w:rPr>
          <w:rFonts w:ascii="Arial" w:hAnsi="Arial" w:cs="Arial"/>
        </w:rPr>
        <w:t xml:space="preserve">. zákona č. 513/1991 Zb. Obchodný zákonník v znení neskorších predpisov  a § </w:t>
      </w:r>
      <w:r>
        <w:rPr>
          <w:rFonts w:ascii="Arial" w:hAnsi="Arial" w:cs="Arial"/>
        </w:rPr>
        <w:t>83</w:t>
      </w:r>
      <w:r w:rsidRPr="0014113C">
        <w:rPr>
          <w:rFonts w:ascii="Arial" w:hAnsi="Arial" w:cs="Arial"/>
        </w:rPr>
        <w:t xml:space="preserve"> zákona č. </w:t>
      </w:r>
      <w:r>
        <w:rPr>
          <w:rFonts w:ascii="Arial" w:hAnsi="Arial" w:cs="Arial"/>
        </w:rPr>
        <w:t xml:space="preserve">č. 343/2015 Z. z. o verejnom obstarávaní a o zmene a doplnení niektorých zákonov </w:t>
      </w:r>
    </w:p>
    <w:p w:rsidR="001368A4" w:rsidRPr="0014113C" w:rsidRDefault="001368A4" w:rsidP="001368A4">
      <w:pPr>
        <w:pStyle w:val="Zkladntext20"/>
        <w:shd w:val="clear" w:color="auto" w:fill="auto"/>
        <w:spacing w:before="0" w:after="0" w:line="250" w:lineRule="exact"/>
        <w:ind w:left="12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(ďalej len „Dohoda“)</w:t>
      </w:r>
    </w:p>
    <w:p w:rsidR="001368A4" w:rsidRPr="0014113C" w:rsidRDefault="001368A4" w:rsidP="001368A4">
      <w:pPr>
        <w:pStyle w:val="Zkladntext20"/>
        <w:shd w:val="clear" w:color="auto" w:fill="auto"/>
        <w:spacing w:before="0" w:after="0" w:line="250" w:lineRule="exact"/>
        <w:ind w:left="120" w:firstLine="0"/>
        <w:jc w:val="center"/>
        <w:rPr>
          <w:rFonts w:ascii="Arial" w:hAnsi="Arial" w:cs="Arial"/>
        </w:rPr>
      </w:pPr>
    </w:p>
    <w:p w:rsidR="001368A4" w:rsidRPr="0014113C" w:rsidRDefault="001368A4" w:rsidP="001368A4">
      <w:pPr>
        <w:pStyle w:val="Zkladntext20"/>
        <w:shd w:val="clear" w:color="auto" w:fill="auto"/>
        <w:spacing w:before="0" w:after="0" w:line="250" w:lineRule="exact"/>
        <w:ind w:left="120" w:firstLine="0"/>
        <w:jc w:val="center"/>
        <w:rPr>
          <w:rFonts w:ascii="Arial" w:hAnsi="Arial" w:cs="Arial"/>
          <w:b/>
        </w:rPr>
      </w:pPr>
      <w:r w:rsidRPr="0014113C">
        <w:rPr>
          <w:rFonts w:ascii="Arial" w:hAnsi="Arial" w:cs="Arial"/>
          <w:b/>
        </w:rPr>
        <w:t>Článok I.</w:t>
      </w:r>
    </w:p>
    <w:p w:rsidR="001368A4" w:rsidRPr="0014113C" w:rsidRDefault="001368A4" w:rsidP="001368A4">
      <w:pPr>
        <w:pStyle w:val="Zkladntext20"/>
        <w:shd w:val="clear" w:color="auto" w:fill="auto"/>
        <w:spacing w:before="0" w:after="0" w:line="250" w:lineRule="exact"/>
        <w:ind w:left="120" w:firstLine="0"/>
        <w:jc w:val="center"/>
        <w:rPr>
          <w:rFonts w:ascii="Arial" w:hAnsi="Arial" w:cs="Arial"/>
          <w:b/>
        </w:rPr>
      </w:pPr>
      <w:r w:rsidRPr="0014113C">
        <w:rPr>
          <w:rFonts w:ascii="Arial" w:hAnsi="Arial" w:cs="Arial"/>
          <w:b/>
        </w:rPr>
        <w:t xml:space="preserve"> Zmluvné strany</w:t>
      </w:r>
    </w:p>
    <w:p w:rsidR="001368A4" w:rsidRPr="0014113C" w:rsidRDefault="001368A4" w:rsidP="001368A4">
      <w:pPr>
        <w:pStyle w:val="Zkladntext20"/>
        <w:shd w:val="clear" w:color="auto" w:fill="auto"/>
        <w:spacing w:before="0" w:after="0" w:line="250" w:lineRule="exact"/>
        <w:ind w:left="120" w:firstLine="0"/>
        <w:jc w:val="center"/>
        <w:rPr>
          <w:rFonts w:ascii="Arial" w:hAnsi="Arial" w:cs="Arial"/>
        </w:rPr>
      </w:pPr>
    </w:p>
    <w:p w:rsidR="001368A4" w:rsidRPr="0014113C" w:rsidRDefault="001368A4" w:rsidP="001368A4">
      <w:pPr>
        <w:pStyle w:val="Odsekzoznamu"/>
        <w:ind w:left="0" w:right="-29"/>
        <w:jc w:val="both"/>
        <w:rPr>
          <w:rFonts w:ascii="Arial" w:hAnsi="Arial" w:cs="Arial"/>
          <w:b/>
          <w:bCs/>
        </w:rPr>
      </w:pPr>
      <w:r w:rsidRPr="0014113C">
        <w:rPr>
          <w:rFonts w:ascii="Arial" w:hAnsi="Arial" w:cs="Arial"/>
          <w:b/>
          <w:bCs/>
        </w:rPr>
        <w:t>1.1 Kupujúci :</w:t>
      </w:r>
      <w:r w:rsidRPr="0014113C">
        <w:rPr>
          <w:rFonts w:ascii="Arial" w:hAnsi="Arial" w:cs="Arial"/>
          <w:b/>
          <w:bCs/>
        </w:rPr>
        <w:tab/>
      </w:r>
    </w:p>
    <w:p w:rsidR="001368A4" w:rsidRPr="003754AD" w:rsidRDefault="001368A4" w:rsidP="001368A4">
      <w:pPr>
        <w:pStyle w:val="Odsekzoznamu"/>
        <w:tabs>
          <w:tab w:val="left" w:pos="851"/>
          <w:tab w:val="left" w:pos="1560"/>
          <w:tab w:val="left" w:pos="3261"/>
          <w:tab w:val="left" w:pos="3828"/>
        </w:tabs>
        <w:ind w:left="0"/>
        <w:rPr>
          <w:rFonts w:ascii="Arial" w:hAnsi="Arial" w:cs="Arial"/>
          <w:b/>
        </w:rPr>
      </w:pPr>
      <w:r w:rsidRPr="0014113C">
        <w:rPr>
          <w:rFonts w:ascii="Arial" w:hAnsi="Arial" w:cs="Arial"/>
        </w:rPr>
        <w:t>Názov:</w:t>
      </w:r>
      <w:r>
        <w:rPr>
          <w:rFonts w:ascii="Arial" w:hAnsi="Arial" w:cs="Arial"/>
        </w:rPr>
        <w:t xml:space="preserve">                                                                        </w:t>
      </w:r>
      <w:r w:rsidRPr="003754AD">
        <w:rPr>
          <w:rFonts w:ascii="Arial" w:hAnsi="Arial" w:cs="Arial"/>
          <w:b/>
        </w:rPr>
        <w:t>Základná škola</w:t>
      </w:r>
    </w:p>
    <w:p w:rsidR="001368A4" w:rsidRPr="003754AD" w:rsidRDefault="001368A4" w:rsidP="001368A4">
      <w:pPr>
        <w:pStyle w:val="Odsekzoznamu"/>
        <w:tabs>
          <w:tab w:val="left" w:pos="851"/>
          <w:tab w:val="left" w:pos="1560"/>
          <w:tab w:val="left" w:pos="3261"/>
          <w:tab w:val="left" w:pos="3828"/>
        </w:tabs>
        <w:ind w:left="0"/>
        <w:rPr>
          <w:rFonts w:ascii="Arial" w:hAnsi="Arial" w:cs="Arial"/>
          <w:b/>
        </w:rPr>
      </w:pPr>
      <w:r w:rsidRPr="0014113C">
        <w:rPr>
          <w:rFonts w:ascii="Arial" w:hAnsi="Arial" w:cs="Arial"/>
        </w:rPr>
        <w:t>Sídlo</w:t>
      </w:r>
      <w:r>
        <w:rPr>
          <w:rFonts w:ascii="Arial" w:hAnsi="Arial" w:cs="Arial"/>
        </w:rPr>
        <w:t xml:space="preserve">:                                                                          </w:t>
      </w:r>
      <w:r w:rsidRPr="003754AD">
        <w:rPr>
          <w:rFonts w:ascii="Arial" w:hAnsi="Arial" w:cs="Arial"/>
          <w:b/>
        </w:rPr>
        <w:t>Pri kríži 11</w:t>
      </w:r>
    </w:p>
    <w:p w:rsidR="001368A4" w:rsidRPr="0014113C" w:rsidRDefault="001368A4" w:rsidP="001368A4">
      <w:pPr>
        <w:pStyle w:val="Odsekzoznamu"/>
        <w:tabs>
          <w:tab w:val="left" w:pos="851"/>
          <w:tab w:val="left" w:pos="1560"/>
          <w:tab w:val="left" w:pos="3261"/>
          <w:tab w:val="left" w:pos="3828"/>
        </w:tabs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>IČO:</w:t>
      </w:r>
      <w:r>
        <w:rPr>
          <w:rFonts w:ascii="Arial" w:hAnsi="Arial" w:cs="Arial"/>
        </w:rPr>
        <w:t xml:space="preserve">                                                                            </w:t>
      </w:r>
      <w:r w:rsidRPr="003754AD">
        <w:rPr>
          <w:rFonts w:ascii="Arial" w:hAnsi="Arial" w:cs="Arial"/>
          <w:b/>
        </w:rPr>
        <w:t>360 60 917</w:t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</w:p>
    <w:p w:rsidR="001368A4" w:rsidRPr="0014113C" w:rsidRDefault="001368A4" w:rsidP="001368A4">
      <w:pPr>
        <w:pStyle w:val="Odsekzoznamu"/>
        <w:tabs>
          <w:tab w:val="left" w:pos="851"/>
          <w:tab w:val="left" w:pos="1560"/>
          <w:tab w:val="left" w:pos="3261"/>
          <w:tab w:val="left" w:pos="3828"/>
        </w:tabs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>DIČ:</w:t>
      </w:r>
      <w:r>
        <w:rPr>
          <w:rFonts w:ascii="Arial" w:hAnsi="Arial" w:cs="Arial"/>
        </w:rPr>
        <w:t xml:space="preserve">                                                                            </w:t>
      </w:r>
      <w:r w:rsidRPr="003754AD">
        <w:rPr>
          <w:rFonts w:ascii="Arial" w:hAnsi="Arial" w:cs="Arial"/>
          <w:b/>
        </w:rPr>
        <w:t>2021549695</w:t>
      </w:r>
      <w:r w:rsidRPr="0014113C">
        <w:rPr>
          <w:rFonts w:ascii="Arial" w:hAnsi="Arial" w:cs="Arial"/>
        </w:rPr>
        <w:tab/>
      </w:r>
    </w:p>
    <w:p w:rsidR="001368A4" w:rsidRPr="0014113C" w:rsidRDefault="001368A4" w:rsidP="001368A4">
      <w:pPr>
        <w:pStyle w:val="Odsekzoznamu"/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>Zastúpená:   </w:t>
      </w:r>
      <w:r>
        <w:rPr>
          <w:rFonts w:ascii="Arial" w:hAnsi="Arial" w:cs="Arial"/>
        </w:rPr>
        <w:t xml:space="preserve">                                                               </w:t>
      </w:r>
      <w:r w:rsidRPr="003754AD">
        <w:rPr>
          <w:rFonts w:ascii="Arial" w:hAnsi="Arial" w:cs="Arial"/>
          <w:b/>
        </w:rPr>
        <w:t>Mgr. Iveta Mikšíková</w:t>
      </w:r>
    </w:p>
    <w:p w:rsidR="001368A4" w:rsidRPr="003754AD" w:rsidRDefault="001368A4" w:rsidP="001368A4">
      <w:pPr>
        <w:pStyle w:val="Odsekzoznamu"/>
        <w:ind w:left="0"/>
        <w:rPr>
          <w:rFonts w:ascii="Arial" w:hAnsi="Arial" w:cs="Arial"/>
          <w:b/>
        </w:rPr>
      </w:pPr>
      <w:r w:rsidRPr="0014113C">
        <w:rPr>
          <w:rFonts w:ascii="Arial" w:hAnsi="Arial" w:cs="Arial"/>
        </w:rPr>
        <w:t>Bankové spojenie:</w:t>
      </w:r>
      <w:r>
        <w:rPr>
          <w:rFonts w:ascii="Arial" w:hAnsi="Arial" w:cs="Arial"/>
        </w:rPr>
        <w:t xml:space="preserve">                                                      </w:t>
      </w:r>
      <w:r w:rsidRPr="003754AD">
        <w:rPr>
          <w:rFonts w:ascii="Arial" w:hAnsi="Arial" w:cs="Arial"/>
          <w:b/>
        </w:rPr>
        <w:t>VÚB</w:t>
      </w:r>
    </w:p>
    <w:p w:rsidR="001368A4" w:rsidRPr="003754AD" w:rsidRDefault="001368A4" w:rsidP="001368A4">
      <w:pPr>
        <w:pStyle w:val="Odsekzoznamu"/>
        <w:ind w:left="0"/>
        <w:rPr>
          <w:rFonts w:ascii="Arial" w:hAnsi="Arial" w:cs="Arial"/>
          <w:b/>
        </w:rPr>
      </w:pPr>
      <w:r w:rsidRPr="0014113C">
        <w:rPr>
          <w:rFonts w:ascii="Arial" w:hAnsi="Arial" w:cs="Arial"/>
        </w:rPr>
        <w:t xml:space="preserve">Číslo účtu:  </w:t>
      </w:r>
      <w:r>
        <w:rPr>
          <w:rFonts w:ascii="Arial" w:hAnsi="Arial" w:cs="Arial"/>
        </w:rPr>
        <w:t xml:space="preserve">                                                                </w:t>
      </w:r>
      <w:r w:rsidRPr="003754AD">
        <w:rPr>
          <w:rFonts w:ascii="Arial" w:hAnsi="Arial" w:cs="Arial"/>
          <w:b/>
        </w:rPr>
        <w:t>1636432751</w:t>
      </w:r>
    </w:p>
    <w:p w:rsidR="001368A4" w:rsidRPr="00E201B6" w:rsidRDefault="001368A4" w:rsidP="001368A4">
      <w:pPr>
        <w:pStyle w:val="Odsekzoznamu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IBAN:                                                                         </w:t>
      </w:r>
      <w:r w:rsidRPr="003754AD">
        <w:rPr>
          <w:rFonts w:ascii="Arial" w:hAnsi="Arial" w:cs="Arial"/>
          <w:b/>
          <w:bCs/>
          <w:color w:val="000000"/>
          <w:shd w:val="clear" w:color="auto" w:fill="FFFFFF"/>
        </w:rPr>
        <w:t>SK47 0200 0000 0016 3643 2751</w:t>
      </w:r>
    </w:p>
    <w:p w:rsidR="001368A4" w:rsidRPr="0014113C" w:rsidRDefault="001368A4" w:rsidP="001368A4">
      <w:pPr>
        <w:pStyle w:val="Odsekzoznamu"/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SWIFT: </w:t>
      </w:r>
      <w:r>
        <w:rPr>
          <w:rFonts w:ascii="Arial" w:hAnsi="Arial" w:cs="Arial"/>
        </w:rPr>
        <w:t xml:space="preserve">                                                                     </w:t>
      </w:r>
      <w:r w:rsidRPr="003754AD">
        <w:rPr>
          <w:rFonts w:ascii="Arial" w:hAnsi="Arial" w:cs="Arial"/>
          <w:b/>
        </w:rPr>
        <w:t>SUBASKBX (0200) VÚB</w:t>
      </w:r>
    </w:p>
    <w:p w:rsidR="001368A4" w:rsidRPr="0014113C" w:rsidRDefault="001368A4" w:rsidP="001368A4">
      <w:pPr>
        <w:pStyle w:val="Odsekzoznamu"/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Tel.:   </w:t>
      </w:r>
      <w:r>
        <w:rPr>
          <w:rFonts w:ascii="Arial" w:hAnsi="Arial" w:cs="Arial"/>
        </w:rPr>
        <w:t xml:space="preserve">                                                                         </w:t>
      </w:r>
      <w:r w:rsidRPr="003754AD">
        <w:rPr>
          <w:rFonts w:ascii="Arial" w:hAnsi="Arial" w:cs="Arial"/>
          <w:b/>
        </w:rPr>
        <w:t>02/643 66 942</w:t>
      </w:r>
    </w:p>
    <w:p w:rsidR="001368A4" w:rsidRPr="00604081" w:rsidRDefault="001368A4" w:rsidP="001368A4">
      <w:pPr>
        <w:pStyle w:val="Odsekzoznamu"/>
        <w:ind w:left="0"/>
        <w:rPr>
          <w:rFonts w:ascii="Arial" w:hAnsi="Arial" w:cs="Arial"/>
          <w:b/>
        </w:rPr>
      </w:pPr>
      <w:r w:rsidRPr="0014113C"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 xml:space="preserve">                                                                       </w:t>
      </w:r>
      <w:r w:rsidRPr="00604081">
        <w:rPr>
          <w:rFonts w:ascii="Arial" w:hAnsi="Arial" w:cs="Arial"/>
          <w:b/>
        </w:rPr>
        <w:t>miksikova@prikrizi.sk</w:t>
      </w:r>
    </w:p>
    <w:p w:rsidR="001368A4" w:rsidRPr="0014113C" w:rsidRDefault="001368A4" w:rsidP="001368A4">
      <w:pPr>
        <w:pStyle w:val="Odsekzoznamu"/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kontaktná osoba: </w:t>
      </w:r>
      <w:r>
        <w:rPr>
          <w:rFonts w:ascii="Arial" w:hAnsi="Arial" w:cs="Arial"/>
        </w:rPr>
        <w:t xml:space="preserve">                                                      </w:t>
      </w:r>
      <w:r w:rsidRPr="00604081">
        <w:rPr>
          <w:rFonts w:ascii="Arial" w:hAnsi="Arial" w:cs="Arial"/>
          <w:b/>
        </w:rPr>
        <w:t>Mgr. Ingrid Tomaškovičová</w:t>
      </w:r>
    </w:p>
    <w:p w:rsidR="001368A4" w:rsidRDefault="001368A4" w:rsidP="001368A4">
      <w:pPr>
        <w:pStyle w:val="Odsekzoznamu"/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>e-mailový kontakt, telefónne číslo na kontaktnú osobu:</w:t>
      </w:r>
      <w:r>
        <w:rPr>
          <w:rFonts w:ascii="Arial" w:hAnsi="Arial" w:cs="Arial"/>
        </w:rPr>
        <w:t xml:space="preserve"> </w:t>
      </w:r>
      <w:hyperlink r:id="rId8" w:history="1">
        <w:r w:rsidRPr="00683EB6">
          <w:rPr>
            <w:rStyle w:val="Hypertextovprepojenie"/>
            <w:rFonts w:ascii="Arial" w:hAnsi="Arial" w:cs="Arial"/>
          </w:rPr>
          <w:t>tomaskovicova@prikrizi.sk</w:t>
        </w:r>
      </w:hyperlink>
      <w:r>
        <w:rPr>
          <w:rFonts w:ascii="Arial" w:hAnsi="Arial" w:cs="Arial"/>
        </w:rPr>
        <w:t xml:space="preserve">; </w:t>
      </w:r>
    </w:p>
    <w:p w:rsidR="001368A4" w:rsidRPr="0014113C" w:rsidRDefault="001368A4" w:rsidP="001368A4">
      <w:pPr>
        <w:pStyle w:val="Odsekzoznamu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mobil:                                                                         </w:t>
      </w:r>
      <w:r w:rsidRPr="00604081">
        <w:rPr>
          <w:rFonts w:ascii="Arial" w:hAnsi="Arial" w:cs="Arial"/>
          <w:b/>
        </w:rPr>
        <w:t>0911 234 665</w:t>
      </w:r>
    </w:p>
    <w:p w:rsidR="001368A4" w:rsidRPr="0014113C" w:rsidRDefault="001368A4" w:rsidP="001368A4">
      <w:pPr>
        <w:pStyle w:val="Odsekzoznamu"/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miesto dodania: </w:t>
      </w:r>
      <w:r>
        <w:rPr>
          <w:rFonts w:ascii="Arial" w:hAnsi="Arial" w:cs="Arial"/>
        </w:rPr>
        <w:t xml:space="preserve">                                                    </w:t>
      </w:r>
      <w:r w:rsidRPr="00604081">
        <w:rPr>
          <w:rFonts w:ascii="Arial" w:hAnsi="Arial" w:cs="Arial"/>
          <w:b/>
        </w:rPr>
        <w:t xml:space="preserve">ZŠS pri ZŠ Pri kríži 11, 841 02 </w:t>
      </w:r>
      <w:r>
        <w:rPr>
          <w:rFonts w:ascii="Arial" w:hAnsi="Arial" w:cs="Arial"/>
          <w:b/>
        </w:rPr>
        <w:t xml:space="preserve"> </w:t>
      </w:r>
      <w:r w:rsidRPr="00604081">
        <w:rPr>
          <w:rFonts w:ascii="Arial" w:hAnsi="Arial" w:cs="Arial"/>
          <w:b/>
        </w:rPr>
        <w:t>Bratislava</w:t>
      </w:r>
    </w:p>
    <w:p w:rsidR="001368A4" w:rsidRPr="0014113C" w:rsidRDefault="001368A4" w:rsidP="001368A4">
      <w:pPr>
        <w:ind w:right="-29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ab/>
        <w:t>(ďalej v tejto Dohode označovaný len ako „Kupujúci“)</w:t>
      </w:r>
    </w:p>
    <w:p w:rsidR="001368A4" w:rsidRPr="0014113C" w:rsidRDefault="001368A4" w:rsidP="001368A4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Style w:val="Zkladntext2Tun"/>
          <w:rFonts w:ascii="Arial" w:hAnsi="Arial" w:cs="Arial"/>
        </w:rPr>
        <w:t>1.2 Predávajúci:</w:t>
      </w:r>
    </w:p>
    <w:p w:rsidR="001368A4" w:rsidRPr="0014113C" w:rsidRDefault="001368A4" w:rsidP="001368A4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Názov:</w:t>
      </w:r>
      <w:r>
        <w:rPr>
          <w:rFonts w:ascii="Arial" w:hAnsi="Arial" w:cs="Arial"/>
        </w:rPr>
        <w:t xml:space="preserve">                                                                          </w:t>
      </w:r>
    </w:p>
    <w:p w:rsidR="001368A4" w:rsidRPr="0014113C" w:rsidRDefault="001368A4" w:rsidP="001368A4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Sídlo:</w:t>
      </w:r>
      <w:r>
        <w:rPr>
          <w:rFonts w:ascii="Arial" w:hAnsi="Arial" w:cs="Arial"/>
        </w:rPr>
        <w:t xml:space="preserve">                                                                            </w:t>
      </w:r>
    </w:p>
    <w:p w:rsidR="001368A4" w:rsidRPr="0014113C" w:rsidRDefault="001368A4" w:rsidP="001368A4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Štatutárny zástupca:</w:t>
      </w:r>
      <w:r>
        <w:rPr>
          <w:rFonts w:ascii="Arial" w:hAnsi="Arial" w:cs="Arial"/>
        </w:rPr>
        <w:t xml:space="preserve">                                                    </w:t>
      </w:r>
      <w:r w:rsidRPr="0014113C">
        <w:rPr>
          <w:rFonts w:ascii="Arial" w:hAnsi="Arial" w:cs="Arial"/>
        </w:rPr>
        <w:br/>
        <w:t>IČO:</w:t>
      </w:r>
      <w:r>
        <w:rPr>
          <w:rFonts w:ascii="Arial" w:hAnsi="Arial" w:cs="Arial"/>
        </w:rPr>
        <w:t xml:space="preserve">                                                                             </w:t>
      </w:r>
      <w:r w:rsidRPr="005A231F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   </w:t>
      </w:r>
    </w:p>
    <w:p w:rsidR="001368A4" w:rsidRPr="005A231F" w:rsidRDefault="001368A4" w:rsidP="001368A4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  <w:b/>
        </w:rPr>
      </w:pPr>
      <w:r w:rsidRPr="0014113C">
        <w:rPr>
          <w:rFonts w:ascii="Arial" w:hAnsi="Arial" w:cs="Arial"/>
        </w:rPr>
        <w:t>DIČ:</w:t>
      </w:r>
      <w:r>
        <w:rPr>
          <w:rFonts w:ascii="Arial" w:hAnsi="Arial" w:cs="Arial"/>
        </w:rPr>
        <w:t xml:space="preserve">                                                                             </w:t>
      </w:r>
    </w:p>
    <w:p w:rsidR="001368A4" w:rsidRPr="0014113C" w:rsidRDefault="001368A4" w:rsidP="001368A4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IČ DPH:</w:t>
      </w:r>
      <w:r>
        <w:rPr>
          <w:rFonts w:ascii="Arial" w:hAnsi="Arial" w:cs="Arial"/>
        </w:rPr>
        <w:t xml:space="preserve">                                                                          </w:t>
      </w:r>
    </w:p>
    <w:p w:rsidR="001368A4" w:rsidRPr="00493BF2" w:rsidRDefault="001368A4" w:rsidP="001368A4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493BF2">
        <w:rPr>
          <w:rFonts w:ascii="Arial" w:hAnsi="Arial" w:cs="Arial"/>
        </w:rPr>
        <w:t xml:space="preserve">Bankové spojenie:                                                              </w:t>
      </w:r>
    </w:p>
    <w:p w:rsidR="001368A4" w:rsidRPr="00493BF2" w:rsidRDefault="001368A4" w:rsidP="001368A4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493BF2">
        <w:rPr>
          <w:rFonts w:ascii="Arial" w:hAnsi="Arial" w:cs="Arial"/>
        </w:rPr>
        <w:t xml:space="preserve">Číslo účtu:                                    </w:t>
      </w:r>
      <w:r w:rsidR="00493BF2" w:rsidRPr="00493BF2">
        <w:rPr>
          <w:rFonts w:ascii="Arial" w:hAnsi="Arial" w:cs="Arial"/>
        </w:rPr>
        <w:t xml:space="preserve">                               </w:t>
      </w:r>
    </w:p>
    <w:p w:rsidR="001368A4" w:rsidRDefault="001368A4" w:rsidP="001368A4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493BF2">
        <w:rPr>
          <w:rFonts w:ascii="Arial" w:hAnsi="Arial" w:cs="Arial"/>
        </w:rPr>
        <w:t>SWIFT/BIC:</w:t>
      </w:r>
      <w:r w:rsidR="00493BF2">
        <w:rPr>
          <w:rFonts w:ascii="Arial" w:hAnsi="Arial" w:cs="Arial"/>
        </w:rPr>
        <w:t xml:space="preserve">                                                                 </w:t>
      </w:r>
      <w:r w:rsidR="00493BF2" w:rsidRPr="00493BF2">
        <w:rPr>
          <w:rFonts w:ascii="Arial" w:hAnsi="Arial" w:cs="Arial"/>
          <w:b/>
        </w:rPr>
        <w:t xml:space="preserve"> </w:t>
      </w:r>
      <w:r w:rsidR="00493BF2">
        <w:rPr>
          <w:rFonts w:ascii="Arial" w:hAnsi="Arial" w:cs="Arial"/>
        </w:rPr>
        <w:t xml:space="preserve">                                                  </w:t>
      </w:r>
    </w:p>
    <w:p w:rsidR="00493BF2" w:rsidRPr="0014113C" w:rsidRDefault="00493BF2" w:rsidP="001368A4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IBAN:                                                                          </w:t>
      </w:r>
    </w:p>
    <w:p w:rsidR="001368A4" w:rsidRPr="0014113C" w:rsidRDefault="001368A4" w:rsidP="001368A4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Tel:</w:t>
      </w:r>
      <w:r>
        <w:rPr>
          <w:rFonts w:ascii="Arial" w:hAnsi="Arial" w:cs="Arial"/>
        </w:rPr>
        <w:t xml:space="preserve">                                                                            </w:t>
      </w:r>
      <w:r w:rsidR="00493B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1368A4" w:rsidRPr="005A231F" w:rsidRDefault="001368A4" w:rsidP="001368A4">
      <w:pPr>
        <w:pStyle w:val="Zkladntext20"/>
        <w:shd w:val="clear" w:color="auto" w:fill="auto"/>
        <w:spacing w:before="0" w:after="180" w:line="250" w:lineRule="exact"/>
        <w:ind w:firstLine="0"/>
        <w:jc w:val="left"/>
        <w:rPr>
          <w:rFonts w:ascii="Arial" w:hAnsi="Arial" w:cs="Arial"/>
          <w:b/>
        </w:rPr>
      </w:pPr>
      <w:r w:rsidRPr="0014113C">
        <w:rPr>
          <w:rFonts w:ascii="Arial" w:hAnsi="Arial" w:cs="Arial"/>
        </w:rPr>
        <w:t>e-mail:</w:t>
      </w:r>
      <w:r>
        <w:rPr>
          <w:rFonts w:ascii="Arial" w:hAnsi="Arial" w:cs="Arial"/>
        </w:rPr>
        <w:t xml:space="preserve">                                                                        </w:t>
      </w:r>
      <w:r w:rsidR="00493BF2">
        <w:rPr>
          <w:rFonts w:ascii="Arial" w:hAnsi="Arial" w:cs="Arial"/>
        </w:rPr>
        <w:t xml:space="preserve"> </w:t>
      </w:r>
    </w:p>
    <w:p w:rsidR="001368A4" w:rsidRPr="0014113C" w:rsidRDefault="001368A4" w:rsidP="001368A4">
      <w:pPr>
        <w:ind w:right="-29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Kontaktná osoba pre účely tejto zmluvy:</w:t>
      </w:r>
      <w:r>
        <w:rPr>
          <w:rFonts w:ascii="Arial" w:hAnsi="Arial" w:cs="Arial"/>
        </w:rPr>
        <w:t xml:space="preserve">                     </w:t>
      </w:r>
    </w:p>
    <w:p w:rsidR="001368A4" w:rsidRPr="0014113C" w:rsidRDefault="001368A4" w:rsidP="001368A4">
      <w:pPr>
        <w:ind w:right="-29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  <w:t>e-mail:</w:t>
      </w:r>
      <w:r>
        <w:rPr>
          <w:rFonts w:ascii="Arial" w:hAnsi="Arial" w:cs="Arial"/>
        </w:rPr>
        <w:t xml:space="preserve">                                                  </w:t>
      </w:r>
    </w:p>
    <w:p w:rsidR="001368A4" w:rsidRPr="0014113C" w:rsidRDefault="001368A4" w:rsidP="001368A4">
      <w:pPr>
        <w:pStyle w:val="Zkladntext20"/>
        <w:shd w:val="clear" w:color="auto" w:fill="auto"/>
        <w:spacing w:before="0" w:after="18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ab/>
        <w:t xml:space="preserve">             Tel.:</w:t>
      </w:r>
      <w:r>
        <w:rPr>
          <w:rFonts w:ascii="Arial" w:hAnsi="Arial" w:cs="Arial"/>
        </w:rPr>
        <w:t xml:space="preserve">                                                    </w:t>
      </w:r>
    </w:p>
    <w:p w:rsidR="001368A4" w:rsidRPr="0014113C" w:rsidRDefault="001368A4" w:rsidP="001368A4">
      <w:pPr>
        <w:ind w:right="-29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ab/>
        <w:t xml:space="preserve">(ďalej v tejto Dohode označovaný len ako „Predávajúci“) </w:t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</w:p>
    <w:p w:rsidR="001368A4" w:rsidRPr="0014113C" w:rsidRDefault="001368A4" w:rsidP="001368A4">
      <w:pPr>
        <w:rPr>
          <w:rFonts w:ascii="Arial" w:hAnsi="Arial" w:cs="Arial"/>
        </w:rPr>
      </w:pPr>
      <w:r w:rsidRPr="0014113C">
        <w:rPr>
          <w:rFonts w:ascii="Arial" w:hAnsi="Arial" w:cs="Arial"/>
        </w:rPr>
        <w:t>(Kupujúci a Predávajúci sú pre účely tejto Dohody ďalej spoločne označovaní ako „Zmluvné strany“)</w:t>
      </w:r>
    </w:p>
    <w:p w:rsidR="001368A4" w:rsidRPr="0014113C" w:rsidRDefault="001368A4" w:rsidP="001368A4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lastRenderedPageBreak/>
        <w:t>Článok II.</w:t>
      </w:r>
    </w:p>
    <w:p w:rsidR="001368A4" w:rsidRPr="0014113C" w:rsidRDefault="001368A4" w:rsidP="001368A4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Východiskové informácie</w:t>
      </w:r>
    </w:p>
    <w:p w:rsidR="001368A4" w:rsidRPr="0014113C" w:rsidRDefault="001368A4" w:rsidP="001368A4">
      <w:pPr>
        <w:pStyle w:val="Zkladntext70"/>
        <w:shd w:val="clear" w:color="auto" w:fill="auto"/>
        <w:spacing w:before="0" w:after="214" w:line="220" w:lineRule="exact"/>
        <w:ind w:left="426" w:hanging="426"/>
        <w:rPr>
          <w:rFonts w:ascii="Arial" w:hAnsi="Arial" w:cs="Arial"/>
          <w:b w:val="0"/>
        </w:rPr>
      </w:pPr>
      <w:r w:rsidRPr="0014113C">
        <w:rPr>
          <w:rFonts w:ascii="Arial" w:hAnsi="Arial" w:cs="Arial"/>
          <w:b w:val="0"/>
        </w:rPr>
        <w:t>2.1 Táto Dohoda sa uzatvára ako výsledok verejného obstarávania –</w:t>
      </w:r>
      <w:r>
        <w:rPr>
          <w:rFonts w:ascii="Arial" w:hAnsi="Arial" w:cs="Arial"/>
          <w:b w:val="0"/>
        </w:rPr>
        <w:t xml:space="preserve"> </w:t>
      </w:r>
      <w:r w:rsidRPr="0014113C">
        <w:rPr>
          <w:rFonts w:ascii="Arial" w:hAnsi="Arial" w:cs="Arial"/>
          <w:b w:val="0"/>
        </w:rPr>
        <w:t xml:space="preserve">zákazky na dodanie tovarov „Dodávka potravín </w:t>
      </w:r>
      <w:r>
        <w:rPr>
          <w:rFonts w:ascii="Arial" w:hAnsi="Arial" w:cs="Arial"/>
          <w:b w:val="0"/>
        </w:rPr>
        <w:t>ovocie a zelenina</w:t>
      </w:r>
      <w:r w:rsidRPr="0014113C">
        <w:rPr>
          <w:rFonts w:ascii="Arial" w:hAnsi="Arial" w:cs="Arial"/>
          <w:b w:val="0"/>
        </w:rPr>
        <w:t xml:space="preserve">“, ktorú vyhlásil </w:t>
      </w:r>
      <w:r>
        <w:rPr>
          <w:rFonts w:ascii="Arial" w:hAnsi="Arial" w:cs="Arial"/>
          <w:b w:val="0"/>
        </w:rPr>
        <w:t>verejný obstarávateľ</w:t>
      </w:r>
    </w:p>
    <w:p w:rsidR="001368A4" w:rsidRPr="0014113C" w:rsidRDefault="001368A4" w:rsidP="001368A4">
      <w:pPr>
        <w:pStyle w:val="Zkladntext70"/>
        <w:shd w:val="clear" w:color="auto" w:fill="auto"/>
        <w:spacing w:before="0" w:after="214" w:line="220" w:lineRule="exact"/>
        <w:ind w:left="426" w:hanging="426"/>
        <w:rPr>
          <w:rFonts w:ascii="Arial" w:hAnsi="Arial" w:cs="Arial"/>
          <w:b w:val="0"/>
        </w:rPr>
      </w:pPr>
      <w:r w:rsidRPr="0014113C">
        <w:rPr>
          <w:rFonts w:ascii="Arial" w:hAnsi="Arial" w:cs="Arial"/>
          <w:b w:val="0"/>
        </w:rPr>
        <w:t xml:space="preserve">2.2  Predávajúci sa zaväzuje, že bude pri plnení tejto Dohody postupovať podľa jej ustanovení a v súlade </w:t>
      </w:r>
      <w:r>
        <w:rPr>
          <w:rFonts w:ascii="Arial" w:hAnsi="Arial" w:cs="Arial"/>
          <w:b w:val="0"/>
        </w:rPr>
        <w:t>s vyhlásenými podmienkami zákazky uvedenej v ods. 2.1 tejto dohody</w:t>
      </w:r>
      <w:r w:rsidRPr="0014113C">
        <w:rPr>
          <w:rFonts w:ascii="Arial" w:hAnsi="Arial" w:cs="Arial"/>
          <w:b w:val="0"/>
        </w:rPr>
        <w:t xml:space="preserve"> a s ponukou, ktorú Predávajúci predložil Kupujúcemu ako uchádzač v  zákazke na dodanie tovarov </w:t>
      </w:r>
      <w:r w:rsidRPr="00BD23CE">
        <w:rPr>
          <w:rFonts w:ascii="Arial" w:hAnsi="Arial" w:cs="Arial"/>
        </w:rPr>
        <w:t>„Dodávka potravín ovocie a zelenina“</w:t>
      </w:r>
      <w:r>
        <w:rPr>
          <w:rFonts w:ascii="Arial" w:hAnsi="Arial" w:cs="Arial"/>
          <w:b w:val="0"/>
        </w:rPr>
        <w:t xml:space="preserve"> </w:t>
      </w:r>
      <w:r w:rsidRPr="0014113C">
        <w:rPr>
          <w:rFonts w:ascii="Arial" w:hAnsi="Arial" w:cs="Arial"/>
          <w:b w:val="0"/>
        </w:rPr>
        <w:t>a ktorá je archivovaná u Kupujúceho ako súčasť dokumentácie o tejto zákazke. Tieto dokumenty (tzn. súťažné podklady a ponuka) sú obom zmluvným stranám známe, boli zmluvnými stranami navzájom odovzdané a obe zmluvné strany ich považujú za súčasť tejto Dohody.</w:t>
      </w:r>
    </w:p>
    <w:p w:rsidR="001368A4" w:rsidRPr="0014113C" w:rsidRDefault="001368A4" w:rsidP="001368A4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III.</w:t>
      </w:r>
    </w:p>
    <w:p w:rsidR="001368A4" w:rsidRPr="0014113C" w:rsidRDefault="001368A4" w:rsidP="001368A4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Predmet rámcovej dohody</w:t>
      </w:r>
    </w:p>
    <w:p w:rsidR="001368A4" w:rsidRPr="0014113C" w:rsidRDefault="001368A4" w:rsidP="001368A4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426" w:right="-10" w:hanging="426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3.1 Predmetom tejto Dohody je dodávka tovaru Predávajúcim - </w:t>
      </w:r>
      <w:r w:rsidRPr="0014113C">
        <w:rPr>
          <w:rStyle w:val="Zkladntext2Tun"/>
          <w:rFonts w:ascii="Arial" w:hAnsi="Arial" w:cs="Arial"/>
        </w:rPr>
        <w:t xml:space="preserve">„Dodávka </w:t>
      </w:r>
      <w:r>
        <w:rPr>
          <w:rStyle w:val="Zkladntext2Tun"/>
          <w:rFonts w:ascii="Arial" w:hAnsi="Arial" w:cs="Arial"/>
        </w:rPr>
        <w:t>ovocia a zeleniny</w:t>
      </w:r>
      <w:r w:rsidRPr="0014113C">
        <w:rPr>
          <w:rStyle w:val="Zkladntext2Tun"/>
          <w:rFonts w:ascii="Arial" w:hAnsi="Arial" w:cs="Arial"/>
        </w:rPr>
        <w:t xml:space="preserve">“ </w:t>
      </w:r>
      <w:r w:rsidRPr="0014113C">
        <w:rPr>
          <w:rFonts w:ascii="Arial" w:hAnsi="Arial" w:cs="Arial"/>
        </w:rPr>
        <w:t xml:space="preserve">(ďalej len „tovar"), uvedeného v prílohe č. </w:t>
      </w:r>
      <w:r w:rsidR="00BD23CE">
        <w:rPr>
          <w:rFonts w:ascii="Arial" w:hAnsi="Arial" w:cs="Arial"/>
        </w:rPr>
        <w:t>2</w:t>
      </w:r>
      <w:r w:rsidRPr="0014113C">
        <w:rPr>
          <w:rFonts w:ascii="Arial" w:hAnsi="Arial" w:cs="Arial"/>
        </w:rPr>
        <w:t xml:space="preserve"> tejto Dohody, ktorá je jej neoddeliteľnou súčasťou, vrátane služieb súvisiacich s dopravou na miesto dodania prepravnými prostriedkami Predávajúceho a spôsobom v súlade s príslušnými platným právnymi a hygienickými predpismi, vyložením tovaru do skladu na mieste určenia, na základe objednávok Kupujúceho a za podmienok, uvedených v tejto Dohode a príslušnej objednávke Kupujúceho a záväzok Kupujúceho riadne objednaný tovar prevziať a zaplatiť zaň Predávajúcemu dohodnutú cenu, podľa platobných podmienok dohodnutých v tejto Dohode.</w:t>
      </w:r>
    </w:p>
    <w:p w:rsidR="001368A4" w:rsidRPr="0014113C" w:rsidRDefault="001368A4" w:rsidP="001368A4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right="440" w:firstLine="0"/>
        <w:jc w:val="both"/>
        <w:rPr>
          <w:rFonts w:ascii="Arial" w:hAnsi="Arial" w:cs="Arial"/>
        </w:rPr>
      </w:pPr>
    </w:p>
    <w:p w:rsidR="001368A4" w:rsidRPr="0014113C" w:rsidRDefault="001368A4" w:rsidP="001368A4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426" w:right="-10" w:hanging="426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3.2 Množstvá uvedené v prílohe č.</w:t>
      </w:r>
      <w:r w:rsidR="00BD23CE">
        <w:rPr>
          <w:rFonts w:ascii="Arial" w:hAnsi="Arial" w:cs="Arial"/>
        </w:rPr>
        <w:t>2</w:t>
      </w:r>
      <w:r w:rsidRPr="0014113C">
        <w:rPr>
          <w:rFonts w:ascii="Arial" w:hAnsi="Arial" w:cs="Arial"/>
        </w:rPr>
        <w:t xml:space="preserve"> sú množstvá len predpokladané počas trvania Dohody a Kupujúci je oprávnený objednať si väčšie, resp. menšie množstvo tovaru a to na základe jeho aktuálnych potrieb.</w:t>
      </w:r>
    </w:p>
    <w:p w:rsidR="001368A4" w:rsidRPr="0014113C" w:rsidRDefault="001368A4" w:rsidP="001368A4">
      <w:pPr>
        <w:pStyle w:val="Zhlavie40"/>
        <w:keepNext/>
        <w:keepLines/>
        <w:shd w:val="clear" w:color="auto" w:fill="auto"/>
        <w:spacing w:before="0" w:after="0" w:line="220" w:lineRule="exact"/>
        <w:ind w:firstLine="0"/>
        <w:rPr>
          <w:rFonts w:ascii="Arial" w:hAnsi="Arial" w:cs="Arial"/>
        </w:rPr>
      </w:pPr>
    </w:p>
    <w:p w:rsidR="001368A4" w:rsidRPr="0014113C" w:rsidRDefault="001368A4" w:rsidP="001368A4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IV.</w:t>
      </w:r>
    </w:p>
    <w:p w:rsidR="001368A4" w:rsidRPr="0014113C" w:rsidRDefault="001368A4" w:rsidP="001368A4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Doba platnosti rámcovej dohody</w:t>
      </w:r>
    </w:p>
    <w:p w:rsidR="001368A4" w:rsidRPr="0014113C" w:rsidRDefault="001368A4" w:rsidP="001368A4">
      <w:pPr>
        <w:pStyle w:val="Zkladntext20"/>
        <w:numPr>
          <w:ilvl w:val="0"/>
          <w:numId w:val="1"/>
        </w:numPr>
        <w:shd w:val="clear" w:color="auto" w:fill="auto"/>
        <w:tabs>
          <w:tab w:val="left" w:pos="571"/>
        </w:tabs>
        <w:spacing w:before="0" w:after="0" w:line="250" w:lineRule="exact"/>
        <w:ind w:left="60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Táto Dohoda sa uzatvára na dobu určitú, na </w:t>
      </w:r>
      <w:r w:rsidR="00BD23CE">
        <w:rPr>
          <w:rFonts w:ascii="Arial" w:hAnsi="Arial" w:cs="Arial"/>
        </w:rPr>
        <w:t>12</w:t>
      </w:r>
      <w:r w:rsidRPr="0014113C">
        <w:rPr>
          <w:rFonts w:ascii="Arial" w:hAnsi="Arial" w:cs="Arial"/>
        </w:rPr>
        <w:t xml:space="preserve"> mesiacov odo dňa nadobudnutia jej účinnosti alebo do vyčerpania finančného limitu  predpokladanej hodnoty Dohody  </w:t>
      </w:r>
      <w:r w:rsidR="00BD23CE" w:rsidRPr="00035E8B">
        <w:rPr>
          <w:rFonts w:ascii="Arial" w:hAnsi="Arial" w:cs="Arial"/>
          <w:b/>
          <w:highlight w:val="yellow"/>
        </w:rPr>
        <w:t>............</w:t>
      </w:r>
      <w:r w:rsidRPr="00035E8B">
        <w:rPr>
          <w:rFonts w:ascii="Arial" w:hAnsi="Arial" w:cs="Arial"/>
          <w:highlight w:val="yellow"/>
        </w:rPr>
        <w:t xml:space="preserve"> EUR</w:t>
      </w:r>
      <w:r w:rsidR="00035E8B">
        <w:rPr>
          <w:rFonts w:ascii="Arial" w:hAnsi="Arial" w:cs="Arial"/>
        </w:rPr>
        <w:t xml:space="preserve"> s DPH</w:t>
      </w:r>
      <w:bookmarkStart w:id="0" w:name="_GoBack"/>
      <w:bookmarkEnd w:id="0"/>
      <w:r w:rsidRPr="0014113C">
        <w:rPr>
          <w:rFonts w:ascii="Arial" w:hAnsi="Arial" w:cs="Arial"/>
        </w:rPr>
        <w:t xml:space="preserve"> (doplní Predávajúci podľa svojej ponuky), podľa toho, ktorá skutočnosť nastane skôr.</w:t>
      </w:r>
    </w:p>
    <w:p w:rsidR="001368A4" w:rsidRPr="0014113C" w:rsidRDefault="001368A4" w:rsidP="001368A4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firstLine="0"/>
        <w:jc w:val="both"/>
        <w:rPr>
          <w:rFonts w:ascii="Arial" w:hAnsi="Arial" w:cs="Arial"/>
        </w:rPr>
      </w:pPr>
    </w:p>
    <w:p w:rsidR="001368A4" w:rsidRPr="0014113C" w:rsidRDefault="001368A4" w:rsidP="001368A4">
      <w:pPr>
        <w:pStyle w:val="Zkladntext20"/>
        <w:numPr>
          <w:ilvl w:val="0"/>
          <w:numId w:val="1"/>
        </w:numPr>
        <w:shd w:val="clear" w:color="auto" w:fill="auto"/>
        <w:tabs>
          <w:tab w:val="left" w:pos="571"/>
        </w:tabs>
        <w:spacing w:before="0" w:after="444" w:line="250" w:lineRule="exact"/>
        <w:ind w:left="600" w:right="44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Tovar bude Predávajúcim dodávaný priebežne, počas doby plnenia Dohody, na základe objednávok Kupujúceho.</w:t>
      </w: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V.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Cena tovaru</w:t>
      </w:r>
    </w:p>
    <w:p w:rsidR="00DB0275" w:rsidRPr="0014113C" w:rsidRDefault="00DB0275" w:rsidP="00DB0275">
      <w:pPr>
        <w:pStyle w:val="Zkladntext20"/>
        <w:numPr>
          <w:ilvl w:val="0"/>
          <w:numId w:val="5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Kupujúci za Predávajúcim riadne dodaný, odovzdaný a Kupujúcim prevzatý tovar, podľa podmienok dohodnutých v tejto Dohode, zaplatí Predávajúcemu cenu podľa tohto článku Dohody.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5"/>
        </w:numPr>
        <w:shd w:val="clear" w:color="auto" w:fill="auto"/>
        <w:tabs>
          <w:tab w:val="left" w:pos="571"/>
        </w:tabs>
        <w:spacing w:before="0" w:after="0" w:line="250" w:lineRule="exact"/>
        <w:ind w:left="60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Maximálna cena za tovar je uvedená v prílohe č. </w:t>
      </w:r>
      <w:r w:rsidR="00BD23CE">
        <w:rPr>
          <w:rFonts w:ascii="Arial" w:hAnsi="Arial" w:cs="Arial"/>
        </w:rPr>
        <w:t>2</w:t>
      </w:r>
      <w:r w:rsidRPr="0014113C">
        <w:rPr>
          <w:rFonts w:ascii="Arial" w:hAnsi="Arial" w:cs="Arial"/>
        </w:rPr>
        <w:t xml:space="preserve"> tejto Dohody.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5"/>
        </w:numPr>
        <w:shd w:val="clear" w:color="auto" w:fill="auto"/>
        <w:tabs>
          <w:tab w:val="left" w:pos="567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Ceny sú stanovené dohodou zmluvných strán ako maximálne ceny v súlade so zákonom NR SR č. 18/1996 Z. z. o cenách v znení neskorších predpisov a vychádzajú z ponuky Predávajúceho predloženej do zákazky, ktorá predchádzala uzatvoreniu tejto Dohody.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7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5"/>
        </w:numPr>
        <w:shd w:val="clear" w:color="auto" w:fill="auto"/>
        <w:tabs>
          <w:tab w:val="left" w:pos="567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Ceny jednotlivých položiek tovaru sú uvedené ako jednotkové ceny v štruktúrovanom rozpočte ceny - cenníku (ďalej aj ako „cenník"), ktorý tvorí prílohu č. </w:t>
      </w:r>
      <w:r w:rsidR="00BD23CE">
        <w:rPr>
          <w:rFonts w:ascii="Arial" w:hAnsi="Arial" w:cs="Arial"/>
        </w:rPr>
        <w:t>2</w:t>
      </w:r>
      <w:r w:rsidRPr="0014113C">
        <w:rPr>
          <w:rFonts w:ascii="Arial" w:hAnsi="Arial" w:cs="Arial"/>
        </w:rPr>
        <w:t xml:space="preserve"> tejto Dohody.</w:t>
      </w:r>
    </w:p>
    <w:p w:rsidR="00DB0275" w:rsidRPr="0014113C" w:rsidRDefault="00DB0275" w:rsidP="00DB0275">
      <w:pPr>
        <w:pStyle w:val="Zkladntext20"/>
        <w:numPr>
          <w:ilvl w:val="0"/>
          <w:numId w:val="5"/>
        </w:numPr>
        <w:shd w:val="clear" w:color="auto" w:fill="auto"/>
        <w:tabs>
          <w:tab w:val="left" w:pos="567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Maximálne jednotkové ceny tovaru  obsahujú všetky náklady Predávajúceho, ktoré mu </w:t>
      </w:r>
      <w:r w:rsidRPr="0014113C">
        <w:rPr>
          <w:rFonts w:ascii="Arial" w:hAnsi="Arial" w:cs="Arial"/>
        </w:rPr>
        <w:lastRenderedPageBreak/>
        <w:t>v</w:t>
      </w:r>
      <w:r w:rsidR="00730EEE">
        <w:rPr>
          <w:rFonts w:ascii="Arial" w:hAnsi="Arial" w:cs="Arial"/>
        </w:rPr>
        <w:t>z</w:t>
      </w:r>
      <w:r w:rsidRPr="0014113C">
        <w:rPr>
          <w:rFonts w:ascii="Arial" w:hAnsi="Arial" w:cs="Arial"/>
        </w:rPr>
        <w:t>nikli v súvislosti s dodaním tovaru Kupujúcemu (napr. vrátane dodávky na miesto dodania, príslušných daní a iných platieb, náklady na balenie a pod.) Sadzba DPH bude účtovaná v súlade so všeobecne platnými predpismi v čase fakturácie.</w:t>
      </w:r>
    </w:p>
    <w:p w:rsidR="00DB0275" w:rsidRPr="002015F0" w:rsidRDefault="00DB0275" w:rsidP="00DB0275">
      <w:pPr>
        <w:pStyle w:val="Zkladntext20"/>
        <w:shd w:val="clear" w:color="auto" w:fill="auto"/>
        <w:tabs>
          <w:tab w:val="left" w:pos="567"/>
        </w:tabs>
        <w:spacing w:before="0" w:after="0" w:line="250" w:lineRule="exact"/>
        <w:ind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5"/>
        </w:numPr>
        <w:shd w:val="clear" w:color="auto" w:fill="auto"/>
        <w:tabs>
          <w:tab w:val="left" w:pos="567"/>
          <w:tab w:val="left" w:pos="9062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V prípade, ak počas platnosti tejto Dohody prestane byť ktorýkoľvek z tovarov uvedených v prílohe č.</w:t>
      </w:r>
      <w:r w:rsidR="00BD23CE">
        <w:rPr>
          <w:rFonts w:ascii="Arial" w:hAnsi="Arial" w:cs="Arial"/>
        </w:rPr>
        <w:t xml:space="preserve"> 2</w:t>
      </w:r>
      <w:r w:rsidRPr="0014113C">
        <w:rPr>
          <w:rFonts w:ascii="Arial" w:hAnsi="Arial" w:cs="Arial"/>
        </w:rPr>
        <w:t xml:space="preserve"> k tejto Dohode vyrábaný, resp. zmení sa jeho zloženie, prípadne gramáž a pod., je Kupujúci oprávnený požadovať od Predávajúceho  a Predávajúci povinný dodať Kupujúcemu tovar najviac podobný (zložením, váhou a pod.) pôvodne dodávanému tovaru. Cena za takýto tovar bude určená v súlade s ods.5.7 a </w:t>
      </w:r>
      <w:proofErr w:type="spellStart"/>
      <w:r w:rsidRPr="0014113C">
        <w:rPr>
          <w:rFonts w:ascii="Arial" w:hAnsi="Arial" w:cs="Arial"/>
        </w:rPr>
        <w:t>nasl</w:t>
      </w:r>
      <w:proofErr w:type="spellEnd"/>
      <w:r w:rsidRPr="0014113C">
        <w:rPr>
          <w:rFonts w:ascii="Arial" w:hAnsi="Arial" w:cs="Arial"/>
        </w:rPr>
        <w:t xml:space="preserve">. tohto článku.  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7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7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VI.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Podmienky dodávky a odberu tovaru</w:t>
      </w: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-142"/>
        </w:tabs>
        <w:spacing w:before="0" w:after="0" w:line="250" w:lineRule="exact"/>
        <w:ind w:left="600" w:right="-10" w:hanging="742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Predávajúci bude dodávať Kupujúcemu a Kupujúci bude od Predávajúceho odoberať po dobu trvania tejto Dohody tovar uvedený v čl. III. tejto Dohody. Konkrétne množstvo a druh tovaru bude uvedený v objednávkach Kupujúceho, ktoré môžu byť realizované  písomne, resp. e-mailom alebo telefonicky. V prípade, ak Predávajúci po </w:t>
      </w:r>
      <w:proofErr w:type="spellStart"/>
      <w:r w:rsidRPr="0014113C">
        <w:rPr>
          <w:rFonts w:ascii="Arial" w:hAnsi="Arial" w:cs="Arial"/>
        </w:rPr>
        <w:t>obdržaní</w:t>
      </w:r>
      <w:proofErr w:type="spellEnd"/>
      <w:r w:rsidRPr="0014113C">
        <w:rPr>
          <w:rFonts w:ascii="Arial" w:hAnsi="Arial" w:cs="Arial"/>
        </w:rPr>
        <w:t xml:space="preserve"> Objednávky zistí, že nebude schopný z akýchkoľvek dôvodov na jeho strane dodať tovar podľa objednávky, je povinný  túto skutočnosť  bezodkladne oznámiť Kupujúcemu.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3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Bezprostredne po dodaní tovaru bude podpísaný  Dodací list, ktorý bude obsahovať minimálne označenie Predávajúceho, Kupujúceho, konkrétne označenie a množstvá dodaných tovarov, dátum dodania a prevzatia tovaru, meno a priezvisko odovzdávajúcej a preberajúcej osoby a ich vlastnoručné podpisy. Kópiu dodacieho listu je Predávajúci povinný priložiť k faktúre.</w:t>
      </w:r>
    </w:p>
    <w:p w:rsidR="00DB0275" w:rsidRPr="0014113C" w:rsidRDefault="00DB0275" w:rsidP="00DB0275">
      <w:pPr>
        <w:pStyle w:val="Odsekzoznamu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Pri plnení tejto Dohody je Predávajúci povinný dodržiavať všetky platné právne predpisy Slovenskej republiky a Európskej únie, je povinný postupovať odborne a s vynaložením odbornej starostlivosti a počínať si tak, aby nedochádzalo k škodám.</w:t>
      </w: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V prípade, ak bude tovar dodaný vo vratných obaloch (napr. prepravky), budú tieto vratné obaly vrátené pri nasledujúcej dodávke tovaru, ak sa Zmluvné strany nedohodnú inak.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3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Predávajúci bude prevádzať na Kupujúceho vlastnícke práva k tovaru dodanému na základe objednávky a Kupujúci sa zaväzuje uhradiť Predávajúcemu cenu, dohodnutú s Predávajúcim a uvedenú a potvrdenú na dodacom liste a vystavenej faktúre, v súlade s touto Dohodou.</w:t>
      </w: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Kupujúci nie je viazaný povinnosťou odobrať celé predpokladané množstvo tovaru, uvedené v prílohe č. </w:t>
      </w:r>
      <w:r w:rsidR="00BD23CE">
        <w:rPr>
          <w:rFonts w:ascii="Arial" w:hAnsi="Arial" w:cs="Arial"/>
        </w:rPr>
        <w:t>2</w:t>
      </w:r>
      <w:r w:rsidRPr="0014113C">
        <w:rPr>
          <w:rFonts w:ascii="Arial" w:hAnsi="Arial" w:cs="Arial"/>
        </w:rPr>
        <w:t xml:space="preserve"> tejto Dohody. Predávajúci bude kupujúcemu fakturovať len objednané a prevzaté množstvo tovaru.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3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Predávajúci sa zaväzuje odovzdať Kupujúcemu objednaný tovar v bezchybnom stave, v stanovenej lehote, na miesto a v množstvách určených v</w:t>
      </w:r>
      <w:r w:rsidRPr="0014113C">
        <w:rPr>
          <w:rFonts w:ascii="Arial" w:hAnsi="Arial" w:cs="Arial"/>
        </w:rPr>
        <w:br/>
        <w:t>objednávke. Pri dodaní objednaného tovaru Predávajúci odovzdá</w:t>
      </w:r>
      <w:r w:rsidRPr="0014113C">
        <w:rPr>
          <w:rFonts w:ascii="Arial" w:hAnsi="Arial" w:cs="Arial"/>
        </w:rPr>
        <w:br/>
        <w:t>dodací list, so všetkými potrebnými náležitosťami, ktorý po ukončení prevzatia objednaného tovaru podpíše zástupca Predávajúceho i Kupujúceho. Pri plnení tejto Dohody sa Predávajúci zaväzuje dodržiavať príslušné právne predpisy, hygienické a technické normy súvisiace s plnením tejto Dohody.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3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Predávajúci zodpovedá za kvalitu dodaného tovaru, ktorá musí byť v súlade so zákonom NR SR č. 152/1995 Z. z. o potravinách v znení neskorších predpisov, Potravinovým kódexom a s ostatnými platnými právnymi predpismi Slovenskej republiky a Európskej únie týkajúcich sa predmetu tejto Dohody. </w:t>
      </w: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  <w:u w:val="single"/>
        </w:rPr>
        <w:lastRenderedPageBreak/>
        <w:t>Pravidlá pre zmenu subdodávateľov počas plnenia Dohody:</w:t>
      </w:r>
      <w:r w:rsidRPr="0014113C">
        <w:rPr>
          <w:rFonts w:ascii="Arial" w:hAnsi="Arial" w:cs="Arial"/>
        </w:rPr>
        <w:t xml:space="preserve"> V prípade zmeny subdodávateľa počas trvania Dohody medzi Kupujúcim a Predávajúcim  je Predávajúci  povinný najneskôr v deň, ktorý predchádza dňu, v ktorom má zmena subdodávateľa nastať oznámiť Kupujúcemu zmenu subdodávateľa a v tomto oznámení uviesť min. nasledovné: podiel zákazky, ktorý má v úmysle zadať tretím osobám, navrhovaných subdodávateľov a predmety subdodávok a čestné vyhlásenie, že každý subdodávateľ spĺňa alebo najneskôr v čase plnenia bude spĺňať podmienky podľa § </w:t>
      </w:r>
      <w:r>
        <w:rPr>
          <w:rFonts w:ascii="Arial" w:hAnsi="Arial" w:cs="Arial"/>
        </w:rPr>
        <w:t>32</w:t>
      </w:r>
      <w:r w:rsidRPr="0014113C">
        <w:rPr>
          <w:rFonts w:ascii="Arial" w:hAnsi="Arial" w:cs="Arial"/>
        </w:rPr>
        <w:t xml:space="preserve"> ods. 1 zákona č.</w:t>
      </w:r>
      <w:r>
        <w:rPr>
          <w:rFonts w:ascii="Arial" w:hAnsi="Arial" w:cs="Arial"/>
        </w:rPr>
        <w:t xml:space="preserve"> č. 343/2015 Z. z. o verejnom obstarávaní a o zmene a doplnení niektorých zákonov</w:t>
      </w:r>
      <w:r w:rsidRPr="0014113C">
        <w:rPr>
          <w:rFonts w:ascii="Arial" w:hAnsi="Arial" w:cs="Arial"/>
        </w:rPr>
        <w:t xml:space="preserve">. Platí teda to, že subdodávateľ, ktorého sa týka návrh na zmenu, musí spĺňať podmienky podľa § </w:t>
      </w:r>
      <w:r>
        <w:rPr>
          <w:rFonts w:ascii="Arial" w:hAnsi="Arial" w:cs="Arial"/>
        </w:rPr>
        <w:t>32</w:t>
      </w:r>
      <w:r w:rsidRPr="0014113C">
        <w:rPr>
          <w:rFonts w:ascii="Arial" w:hAnsi="Arial" w:cs="Arial"/>
        </w:rPr>
        <w:t xml:space="preserve"> ods. 1 zákona č. </w:t>
      </w:r>
      <w:r>
        <w:rPr>
          <w:rFonts w:ascii="Arial" w:hAnsi="Arial" w:cs="Arial"/>
        </w:rPr>
        <w:t xml:space="preserve">343/2015 Z. z. o verejnom obstarávaní a o zmene a doplnení niektorých zákonov </w:t>
      </w:r>
      <w:r w:rsidRPr="0014113C">
        <w:rPr>
          <w:rFonts w:ascii="Arial" w:hAnsi="Arial" w:cs="Arial"/>
        </w:rPr>
        <w:t xml:space="preserve">v, čo si v prípade pochybností môže overiť Kupujúci sám vyžiadaním </w:t>
      </w:r>
      <w:r>
        <w:rPr>
          <w:rFonts w:ascii="Arial" w:hAnsi="Arial" w:cs="Arial"/>
        </w:rPr>
        <w:t>si potrebných dokladov podľa § 32</w:t>
      </w:r>
      <w:r w:rsidRPr="0014113C">
        <w:rPr>
          <w:rFonts w:ascii="Arial" w:hAnsi="Arial" w:cs="Arial"/>
        </w:rPr>
        <w:t>, príp. § 1</w:t>
      </w:r>
      <w:r>
        <w:rPr>
          <w:rFonts w:ascii="Arial" w:hAnsi="Arial" w:cs="Arial"/>
        </w:rPr>
        <w:t>52</w:t>
      </w:r>
      <w:r w:rsidRPr="0014113C">
        <w:rPr>
          <w:rFonts w:ascii="Arial" w:hAnsi="Arial" w:cs="Arial"/>
        </w:rPr>
        <w:t xml:space="preserve"> zákona o verenom obstarávaní. V prípade porušenia ktorejkoľvek z povinností týkajúcej sa subdodávateľov alebo ich zmeny (napr. neoznámenie zmeny subdodávateľa alebo využitie subdodávateľa, ktorý nespĺňa podmienky podľa § </w:t>
      </w:r>
      <w:r>
        <w:rPr>
          <w:rFonts w:ascii="Arial" w:hAnsi="Arial" w:cs="Arial"/>
        </w:rPr>
        <w:t>32</w:t>
      </w:r>
      <w:r w:rsidRPr="0014113C">
        <w:rPr>
          <w:rFonts w:ascii="Arial" w:hAnsi="Arial" w:cs="Arial"/>
        </w:rPr>
        <w:t xml:space="preserve"> ods. 1 zákona č. </w:t>
      </w:r>
      <w:r>
        <w:rPr>
          <w:rFonts w:ascii="Arial" w:hAnsi="Arial" w:cs="Arial"/>
        </w:rPr>
        <w:t>č. 343/2015 Z. z. o verejnom obstarávaní a o zmene a doplnení niektorých zákonov</w:t>
      </w:r>
      <w:r w:rsidRPr="0014113C">
        <w:rPr>
          <w:rFonts w:ascii="Arial" w:hAnsi="Arial" w:cs="Arial"/>
        </w:rPr>
        <w:t xml:space="preserve">), má Kupujúci  </w:t>
      </w:r>
      <w:r w:rsidR="005C4CD4">
        <w:rPr>
          <w:rFonts w:ascii="Arial" w:hAnsi="Arial" w:cs="Arial"/>
        </w:rPr>
        <w:t xml:space="preserve">právo odstúpiť od tejto  Dohody. </w:t>
      </w:r>
      <w:r w:rsidRPr="006E774F">
        <w:rPr>
          <w:rFonts w:ascii="Arial" w:hAnsi="Arial" w:cs="Arial"/>
          <w:bCs/>
        </w:rPr>
        <w:t xml:space="preserve">Predávajúci zároveň vyhlasuje, že si je vedomý toho, že povinnosť mať zapísaných konečných užívateľov výhod v registri konečných užívateľov výhod sa vzťahuje na subdodávateľa, ktorý sa má podieľať na dodaní plnenia v sume najmenej 50% z hodnoty plnenia uvedenej v ponuke  Predávajúceho (úspešného uchádzača). Táto povinnosť sa vzťahuje na subdodávateľa po celú dobu trvania tejto </w:t>
      </w:r>
      <w:r>
        <w:rPr>
          <w:rFonts w:ascii="Arial" w:hAnsi="Arial" w:cs="Arial"/>
          <w:bCs/>
        </w:rPr>
        <w:t>Dohody</w:t>
      </w:r>
      <w:r w:rsidRPr="006E774F">
        <w:rPr>
          <w:rFonts w:ascii="Arial" w:hAnsi="Arial" w:cs="Arial"/>
          <w:bCs/>
        </w:rPr>
        <w:t>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3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3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  <w:highlight w:val="red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VII.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Podmienky odovzdania a prevzatia tovaru a zodpovednosť za vady</w:t>
      </w: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44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Miesto odovzdania a prevzatia tovaru je uvedené v záhlaví tejto Dohody, prípadne môže byť spresnené v objednávke.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Kupujúci doručí Predávajúcemu objednávku</w:t>
      </w:r>
      <w:r w:rsidR="005C4CD4">
        <w:rPr>
          <w:rFonts w:ascii="Arial" w:hAnsi="Arial" w:cs="Arial"/>
        </w:rPr>
        <w:t xml:space="preserve"> telefonicky či mailom</w:t>
      </w:r>
      <w:r w:rsidRPr="0014113C">
        <w:rPr>
          <w:rFonts w:ascii="Arial" w:hAnsi="Arial" w:cs="Arial"/>
        </w:rPr>
        <w:t>, predmetom ktorej je dodávka tovaru</w:t>
      </w:r>
      <w:r w:rsidR="005C4CD4">
        <w:rPr>
          <w:rFonts w:ascii="Arial" w:hAnsi="Arial" w:cs="Arial"/>
        </w:rPr>
        <w:t>.</w:t>
      </w:r>
      <w:r w:rsidRPr="0014113C">
        <w:rPr>
          <w:rFonts w:ascii="Arial" w:hAnsi="Arial" w:cs="Arial"/>
        </w:rPr>
        <w:t xml:space="preserve"> </w:t>
      </w:r>
      <w:r w:rsidR="005C4CD4">
        <w:rPr>
          <w:rFonts w:ascii="Arial" w:hAnsi="Arial" w:cs="Arial"/>
        </w:rPr>
        <w:t>Čiastkové objednávky budú vytvárané podľa potrieb Kupujúceho.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Kupujúci  (osoba preberajúca tovar za  Kupujúceho) je pri prevzatí tovaru povinný prekontrolovať jeho úplnosť, kompletnosť, balenie  a svojim podpisom na dodacom liste túto skutočnosť potvrdiť. V prípade akýchkoľvek vád tovaru resp. nesúladu dodávky s údajmi na dodacom liste, je Kupujúci povinný túto skutočnosť ihneď pri preberaní tovaru u Predávajúceho reklamovať a uviesť nedostatky na dodacom liste. Ich akceptovanie Predávajúci potvrdí na dodacom liste svojim podpisom. Bezchybnosť dodávky potvrdzuje Kupujúci Predávajúcemu podpisom dodacieho listu.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Ak pri prevzatí tovaru zistí Kupujúci, že ide o nekompletnú dodávku objednaného  tovaru, nezodpovedajúceho dohodnutej kvalite, resp. neoznačeného, poškodeného, s nevyhovujúcim dátumom spotreby a pod. a  túto skutočnosť potvrdí na dodacom liste aj Predávajúci (osoba odovzdávajúca tovar Kupujúcemu), Predávajúci je povinný dodaný tovar vymeniť v lehote uvedenej v ods.7.5 tohto článku, ak sa zmluvné strany nedohodnú inak. Predávajúci (osoba odovzdávajúca tovar Kupujúcemu) nesmie bezdôvodne odoprieť podpísanie dodacieho listu v prípade, ak  Kupujúci reklamuje tovar. V prípade, ak Predávajúci (osoba odovzdávajúca tovar Kupujúcemu) nesúhlasí s reklamáciou Kupujúceho uvedie túto skutočnosť v dodacom liste a následne je štatutárny zástupca Predávajúceho povinný vyjadriť sa písomne (mailom) k reklamácii do 24 hodín odo dňa podpísania dodacieho listu Kupujúcim. 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V prípade, ak predmetom reklamácie bude tovar, ktorý má byť Kupujúcim použitý </w:t>
      </w:r>
      <w:r w:rsidR="001E71F3">
        <w:rPr>
          <w:rFonts w:ascii="Arial" w:hAnsi="Arial" w:cs="Arial"/>
        </w:rPr>
        <w:t>druhý deň</w:t>
      </w:r>
      <w:r w:rsidRPr="0014113C">
        <w:rPr>
          <w:rFonts w:ascii="Arial" w:hAnsi="Arial" w:cs="Arial"/>
        </w:rPr>
        <w:t xml:space="preserve"> dodania, je Predávajúci povinný tento tovar vymeniť za </w:t>
      </w:r>
      <w:proofErr w:type="spellStart"/>
      <w:r w:rsidRPr="0014113C">
        <w:rPr>
          <w:rFonts w:ascii="Arial" w:hAnsi="Arial" w:cs="Arial"/>
        </w:rPr>
        <w:t>bezvadný</w:t>
      </w:r>
      <w:proofErr w:type="spellEnd"/>
      <w:r w:rsidR="001E71F3">
        <w:rPr>
          <w:rFonts w:ascii="Arial" w:hAnsi="Arial" w:cs="Arial"/>
        </w:rPr>
        <w:t>.</w:t>
      </w:r>
      <w:r w:rsidRPr="0014113C">
        <w:rPr>
          <w:rFonts w:ascii="Arial" w:hAnsi="Arial" w:cs="Arial"/>
        </w:rPr>
        <w:t xml:space="preserve"> v lehote do nasledujúceho dňa do 8:00 hod po dni uplatnenia reklamácie, pokiaľ sa zmluvn</w:t>
      </w:r>
      <w:r w:rsidR="005C4CD4">
        <w:rPr>
          <w:rFonts w:ascii="Arial" w:hAnsi="Arial" w:cs="Arial"/>
        </w:rPr>
        <w:t>é</w:t>
      </w:r>
      <w:r w:rsidRPr="0014113C">
        <w:rPr>
          <w:rFonts w:ascii="Arial" w:hAnsi="Arial" w:cs="Arial"/>
        </w:rPr>
        <w:t xml:space="preserve"> strany nedohodnú inak.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1E71F3" w:rsidRPr="0014113C" w:rsidRDefault="00DB0275" w:rsidP="001E71F3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Vzhľadom k tomu, že  u niektorých tovarov je možné zistiť ich kvalitu (resp. či nie sú „pokazené“) až po ich otvorení/rozbalení – ktoré sa uskutoční až v deň ich použitia, je Kupujúci oprávnený takéto vady tovaru – ktoré mohol zistiť až po otvorení/rozbalení obalu tovaru reklamovať bezodkladne po zistení takejto vady a Predávajúci je povinný tento tovar vymeniť za </w:t>
      </w:r>
      <w:proofErr w:type="spellStart"/>
      <w:r w:rsidRPr="0014113C">
        <w:rPr>
          <w:rFonts w:ascii="Arial" w:hAnsi="Arial" w:cs="Arial"/>
        </w:rPr>
        <w:t>bezvadný</w:t>
      </w:r>
      <w:proofErr w:type="spellEnd"/>
      <w:r w:rsidRPr="0014113C">
        <w:rPr>
          <w:rFonts w:ascii="Arial" w:hAnsi="Arial" w:cs="Arial"/>
        </w:rPr>
        <w:t xml:space="preserve"> v lehote do 1 </w:t>
      </w:r>
      <w:r w:rsidR="001E71F3">
        <w:rPr>
          <w:rFonts w:ascii="Arial" w:hAnsi="Arial" w:cs="Arial"/>
        </w:rPr>
        <w:t>dňa</w:t>
      </w:r>
      <w:r w:rsidRPr="0014113C">
        <w:rPr>
          <w:rFonts w:ascii="Arial" w:hAnsi="Arial" w:cs="Arial"/>
        </w:rPr>
        <w:t xml:space="preserve"> od </w:t>
      </w:r>
      <w:r w:rsidR="001E71F3">
        <w:rPr>
          <w:rFonts w:ascii="Arial" w:hAnsi="Arial" w:cs="Arial"/>
        </w:rPr>
        <w:t xml:space="preserve">prijatia uplatnenia reklamácie, </w:t>
      </w:r>
      <w:r w:rsidR="001E71F3" w:rsidRPr="0014113C">
        <w:rPr>
          <w:rFonts w:ascii="Arial" w:hAnsi="Arial" w:cs="Arial"/>
        </w:rPr>
        <w:t>pokiaľ sa zmluvn</w:t>
      </w:r>
      <w:r w:rsidR="001E71F3">
        <w:rPr>
          <w:rFonts w:ascii="Arial" w:hAnsi="Arial" w:cs="Arial"/>
        </w:rPr>
        <w:t>é</w:t>
      </w:r>
      <w:r w:rsidR="001E71F3" w:rsidRPr="0014113C">
        <w:rPr>
          <w:rFonts w:ascii="Arial" w:hAnsi="Arial" w:cs="Arial"/>
        </w:rPr>
        <w:t xml:space="preserve"> strany nedohodnú inak.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Vady dodávky tovaru musia byť do vystavenia faktúry Predávajúcim odstránené. Kupujúci bude akceptovať iba faktúru za dodávku bezchybného tovaru v súlade s objednávkou.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Kontaktné osoby pre účely tejto Dohody sú uvedené v záhlaví Dohody. V prípade, ak dôjde k zmene týchto osôb, je dotknutá zmluvná strana povinná oznámiť túto zmenu bezodkladne druhej zmluvnej strane písomne (resp. mailom).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Vzhľadom k tomu, že tovary, ktoré sú predmetom tejto Dohody, majú rôznu dobu trvanlivosti/doby spotreby, Kupujúci požaduje, aby Predávajúci dodával tovary s čo najneskoršou dobou spotreby a s čo najdlhšou dobou trvanlivosti. 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VIII.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Platobné podmienky a fakturácia</w:t>
      </w: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Finančné plnenie uskutoční kupujúci na základe faktúr, vystavených Predávajúcim v súlade s platnými právnymi predpismi.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67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Cena za jednotlivé tovary sú uvedené v prílohe č.</w:t>
      </w:r>
      <w:r w:rsidR="00BD23CE">
        <w:rPr>
          <w:rFonts w:ascii="Arial" w:hAnsi="Arial" w:cs="Arial"/>
        </w:rPr>
        <w:t>2</w:t>
      </w:r>
      <w:r w:rsidRPr="0014113C">
        <w:rPr>
          <w:rFonts w:ascii="Arial" w:hAnsi="Arial" w:cs="Arial"/>
        </w:rPr>
        <w:t xml:space="preserve"> a   je stanovená v súlade so zákonom č. 18/1996 Z. z. o cenách v platnom znení  a v súlade s ponukou Dodávateľa predloženou vo verejnej súťaži, ktorá predchádzala uzatvoreniu tejto Dohody. Ceny môžu byť menené jedine v súlade  a spôsobom určeným v </w:t>
      </w:r>
      <w:proofErr w:type="spellStart"/>
      <w:r w:rsidRPr="0014113C">
        <w:rPr>
          <w:rFonts w:ascii="Arial" w:hAnsi="Arial" w:cs="Arial"/>
        </w:rPr>
        <w:t>čl.V</w:t>
      </w:r>
      <w:proofErr w:type="spellEnd"/>
      <w:r w:rsidRPr="0014113C">
        <w:rPr>
          <w:rFonts w:ascii="Arial" w:hAnsi="Arial" w:cs="Arial"/>
        </w:rPr>
        <w:t xml:space="preserve"> ods.5.6 a </w:t>
      </w:r>
      <w:proofErr w:type="spellStart"/>
      <w:r w:rsidRPr="0014113C">
        <w:rPr>
          <w:rFonts w:ascii="Arial" w:hAnsi="Arial" w:cs="Arial"/>
        </w:rPr>
        <w:t>nasl</w:t>
      </w:r>
      <w:proofErr w:type="spellEnd"/>
      <w:r w:rsidRPr="0014113C">
        <w:rPr>
          <w:rFonts w:ascii="Arial" w:hAnsi="Arial" w:cs="Arial"/>
        </w:rPr>
        <w:t>. tejto Dohody. Sadzba DPH bude účtovaná v súlade so všeobecne platnými predpismi v čase fakturácie.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7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44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Objednávateľ neposkytne Dodávateľovi žiadny preddavok.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Predávajúci bude vystavovať  a doručovať Kupujúcemu faktúry </w:t>
      </w:r>
      <w:r w:rsidR="001368A4">
        <w:rPr>
          <w:rFonts w:ascii="Arial" w:hAnsi="Arial" w:cs="Arial"/>
          <w:b/>
        </w:rPr>
        <w:t>mesačne na základe dodacích listov</w:t>
      </w:r>
      <w:r w:rsidR="0087726D">
        <w:rPr>
          <w:rFonts w:ascii="Arial" w:hAnsi="Arial" w:cs="Arial"/>
          <w:b/>
        </w:rPr>
        <w:t>.</w:t>
      </w:r>
      <w:r w:rsidRPr="0014113C">
        <w:rPr>
          <w:rFonts w:ascii="Arial" w:hAnsi="Arial" w:cs="Arial"/>
          <w:b/>
        </w:rPr>
        <w:t xml:space="preserve"> </w:t>
      </w:r>
      <w:r w:rsidRPr="0014113C">
        <w:rPr>
          <w:rFonts w:ascii="Arial" w:hAnsi="Arial" w:cs="Arial"/>
        </w:rPr>
        <w:t xml:space="preserve">Faktúra bude doručená Kupujúcemu na miesto dodania tovaru. Pokladom pre vystavenie faktúry a jej súčasťou budú dodacie listy potvrdené osobou, ktorá tovar prevzala. Fakturovaný bude vždy len skutočne dodaný a prevzatý tovar. 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44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Každá faktúra je splatná </w:t>
      </w:r>
      <w:r w:rsidR="001E71F3">
        <w:rPr>
          <w:rFonts w:ascii="Arial" w:hAnsi="Arial" w:cs="Arial"/>
        </w:rPr>
        <w:t>14</w:t>
      </w:r>
      <w:r w:rsidRPr="0014113C">
        <w:rPr>
          <w:rFonts w:ascii="Arial" w:hAnsi="Arial" w:cs="Arial"/>
        </w:rPr>
        <w:t xml:space="preserve"> dní odo dňa  jej doručenia Kupujúcemu.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Každá faktúra musí mať náležitosti daňového dokladu. Ak faktúra nebude úplná alebo bude obsahovať nesprávne údaje, vrátane príloh k faktúre, bude takáto faktúra Predávajúcemu vrátená. Ak Predávajúci  po vrátení faktúry predloží opravenú faktúru, v takom prípade začne plynúť nová </w:t>
      </w:r>
      <w:r w:rsidR="001E71F3">
        <w:rPr>
          <w:rFonts w:ascii="Arial" w:hAnsi="Arial" w:cs="Arial"/>
        </w:rPr>
        <w:t>14.</w:t>
      </w:r>
      <w:r w:rsidRPr="0014113C">
        <w:rPr>
          <w:rFonts w:ascii="Arial" w:hAnsi="Arial" w:cs="Arial"/>
        </w:rPr>
        <w:t xml:space="preserve"> dňová lehota splatnosti faktúry po jej opätovnom doručení Kupujúcemu.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Objednávateľ uhradí Dodávateľovi faktúry bezhotovostne v lehote splatnosti na bankový účet Dodávateľa uvedený v záhlaví tejto Dohody.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V prípade omeškania Kupujúceho s úhradou faktúry je Predávajúci oprávnený požadovať od Kupujúceho úrok z omeškania vo výške 0,01% z dlžnej sumy za</w:t>
      </w:r>
      <w:r w:rsidR="006C6F3A">
        <w:rPr>
          <w:rFonts w:ascii="Arial" w:hAnsi="Arial" w:cs="Arial"/>
        </w:rPr>
        <w:t xml:space="preserve"> každý aj začatý deň omeškania alebo pozastaviť dodávky do preukázania, že záväzok Kupujúceho je splnený v plnom rozsahu.</w:t>
      </w:r>
    </w:p>
    <w:p w:rsidR="00E057D3" w:rsidRDefault="00E057D3" w:rsidP="00E057D3">
      <w:pPr>
        <w:pStyle w:val="Odsekzoznamu"/>
        <w:rPr>
          <w:rFonts w:ascii="Arial" w:hAnsi="Arial" w:cs="Arial"/>
        </w:rPr>
      </w:pPr>
    </w:p>
    <w:p w:rsidR="00E057D3" w:rsidRPr="0014113C" w:rsidRDefault="00E057D3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>
        <w:rPr>
          <w:rFonts w:ascii="Arial" w:hAnsi="Arial" w:cs="Arial"/>
        </w:rPr>
        <w:t>Nebezpečenstvo škody na tovare prechádza na Kupujúceho prevzatím tovaru od predávajúceho. Vlastnícke právo tovaru prechádza na Kupujúceho zaplatením kúpnej ceny.</w:t>
      </w: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IX.</w:t>
      </w:r>
    </w:p>
    <w:p w:rsidR="00DB0275" w:rsidRPr="0014113C" w:rsidRDefault="006C6F3A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Súhlas Kupujúceho</w:t>
      </w:r>
    </w:p>
    <w:p w:rsidR="006C6F3A" w:rsidRDefault="00DB0275" w:rsidP="006C6F3A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right="440" w:firstLine="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9.1     </w:t>
      </w:r>
      <w:r w:rsidR="006C6F3A">
        <w:rPr>
          <w:rFonts w:ascii="Arial" w:hAnsi="Arial" w:cs="Arial"/>
        </w:rPr>
        <w:t xml:space="preserve">Kupujúci vyhlasuje, že všetky ním poskytnuté údaje sú správne a zároveň podpisom </w:t>
      </w:r>
      <w:r w:rsidR="008979E8">
        <w:rPr>
          <w:rFonts w:ascii="Arial" w:hAnsi="Arial" w:cs="Arial"/>
        </w:rPr>
        <w:t xml:space="preserve"> </w:t>
      </w:r>
      <w:r w:rsidR="006C6F3A">
        <w:rPr>
          <w:rFonts w:ascii="Arial" w:hAnsi="Arial" w:cs="Arial"/>
        </w:rPr>
        <w:t>tejto zmluvy udeľuje súhlas na spracovanie osobných údajov za účelom zasielania nových ponúk produktov a služieb ako aj zasielania informácií a propagačných materiálov. Súhlas sa udeľuje na dobu neurčitú.  Uvedením emailovej adresy, Kupujúci súhlasí so zasielaním informačných emailov.</w:t>
      </w:r>
    </w:p>
    <w:p w:rsidR="006C6F3A" w:rsidRDefault="006C6F3A" w:rsidP="006C6F3A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right="440" w:firstLine="0"/>
        <w:jc w:val="center"/>
        <w:rPr>
          <w:rFonts w:ascii="Arial" w:hAnsi="Arial" w:cs="Arial"/>
          <w:b/>
        </w:rPr>
      </w:pPr>
      <w:r w:rsidRPr="0014113C">
        <w:rPr>
          <w:rFonts w:ascii="Arial" w:hAnsi="Arial" w:cs="Arial"/>
          <w:b/>
        </w:rPr>
        <w:t>Článok X.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Zánik rámcovej dohody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  <w:tab w:val="left" w:pos="8931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10.1  Táto Dohoda môže byť pred uplynutím doby jej trvania  ukončená vzájomnou písomnou dohodou oboch zmluvných strán, výpoveďou alebo odstúpením od Dohody.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  <w:tab w:val="left" w:pos="8931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10.2 </w:t>
      </w:r>
      <w:r w:rsidR="008979E8">
        <w:rPr>
          <w:rFonts w:ascii="Arial" w:hAnsi="Arial" w:cs="Arial"/>
        </w:rPr>
        <w:t xml:space="preserve">  </w:t>
      </w:r>
      <w:r w:rsidRPr="0014113C">
        <w:rPr>
          <w:rFonts w:ascii="Arial" w:hAnsi="Arial" w:cs="Arial"/>
        </w:rPr>
        <w:t xml:space="preserve">Ktorákoľvek zmluvná strana môže túto Dohodu vypovedať i bez udania dôvodu. Výpoveď musí byť písomná a výpovedná lehota je v prípade podania výpovede </w:t>
      </w:r>
      <w:r w:rsidR="00E057D3">
        <w:rPr>
          <w:rFonts w:ascii="Arial" w:hAnsi="Arial" w:cs="Arial"/>
        </w:rPr>
        <w:t xml:space="preserve">či </w:t>
      </w:r>
      <w:r w:rsidRPr="0014113C">
        <w:rPr>
          <w:rFonts w:ascii="Arial" w:hAnsi="Arial" w:cs="Arial"/>
        </w:rPr>
        <w:t xml:space="preserve">Predávajúcim </w:t>
      </w:r>
      <w:r w:rsidR="00E057D3">
        <w:rPr>
          <w:rFonts w:ascii="Arial" w:hAnsi="Arial" w:cs="Arial"/>
        </w:rPr>
        <w:t>alebo</w:t>
      </w:r>
      <w:r w:rsidRPr="0014113C">
        <w:rPr>
          <w:rFonts w:ascii="Arial" w:hAnsi="Arial" w:cs="Arial"/>
        </w:rPr>
        <w:t xml:space="preserve"> Kupujúcim </w:t>
      </w:r>
      <w:r w:rsidR="00E057D3">
        <w:rPr>
          <w:rFonts w:ascii="Arial" w:hAnsi="Arial" w:cs="Arial"/>
        </w:rPr>
        <w:t>30dní</w:t>
      </w:r>
      <w:r w:rsidRPr="0014113C">
        <w:rPr>
          <w:rFonts w:ascii="Arial" w:hAnsi="Arial" w:cs="Arial"/>
        </w:rPr>
        <w:t xml:space="preserve">.  Výpovedná lehota začína plynúť dňom </w:t>
      </w:r>
      <w:r w:rsidR="00E057D3">
        <w:rPr>
          <w:rFonts w:ascii="Arial" w:hAnsi="Arial" w:cs="Arial"/>
        </w:rPr>
        <w:t>nasledujúcom po dni</w:t>
      </w:r>
      <w:r w:rsidRPr="0014113C">
        <w:rPr>
          <w:rFonts w:ascii="Arial" w:hAnsi="Arial" w:cs="Arial"/>
        </w:rPr>
        <w:t>, v ktorom bola výpoveď doručená druhej zmluvnej strane.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10.3 Vypovedanie tejto Dohody neovplyvňuje splnenie záväzkov oboch zmluvných strán, vyplývajúcich z konkrétnych objednávok, uzavretých na základe tejto Dohody pred podaním výpovede.</w:t>
      </w:r>
      <w:r w:rsidR="00E057D3">
        <w:rPr>
          <w:rFonts w:ascii="Arial" w:hAnsi="Arial" w:cs="Arial"/>
        </w:rPr>
        <w:t xml:space="preserve"> Kupujúci nie je oprávnený počas výpovednej lehoty zadávať objednávky.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10.4  Predávajúci aj Kupujúci môžu odstúpiť od tejto Dohody z dôvodov uvedených v ods. 10.5  a 10.6 tohto článku. Nároky na náhradu spôsobenej škody nie sú odstúpením od plnenia tejto Dohody dotknuté. Odstúpenie od tejto Dohody je účinné dňom </w:t>
      </w:r>
      <w:r w:rsidR="00E057D3">
        <w:rPr>
          <w:rFonts w:ascii="Arial" w:hAnsi="Arial" w:cs="Arial"/>
        </w:rPr>
        <w:t xml:space="preserve">po dni </w:t>
      </w:r>
      <w:r w:rsidRPr="0014113C">
        <w:rPr>
          <w:rFonts w:ascii="Arial" w:hAnsi="Arial" w:cs="Arial"/>
        </w:rPr>
        <w:t>jeho doručenia druhej zmluvnej strane.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10.5 </w:t>
      </w:r>
      <w:r w:rsidR="008979E8">
        <w:rPr>
          <w:rFonts w:ascii="Arial" w:hAnsi="Arial" w:cs="Arial"/>
        </w:rPr>
        <w:t xml:space="preserve"> </w:t>
      </w:r>
      <w:r w:rsidRPr="0014113C">
        <w:rPr>
          <w:rFonts w:ascii="Arial" w:hAnsi="Arial" w:cs="Arial"/>
        </w:rPr>
        <w:t xml:space="preserve">Predávajúci môže od tejto Dohody odstúpiť, ak Kupujúci mešká  s úhradou jednotlivých </w:t>
      </w:r>
      <w:r w:rsidR="008979E8">
        <w:rPr>
          <w:rFonts w:ascii="Arial" w:hAnsi="Arial" w:cs="Arial"/>
        </w:rPr>
        <w:t xml:space="preserve"> </w:t>
      </w:r>
      <w:r w:rsidRPr="0014113C">
        <w:rPr>
          <w:rFonts w:ascii="Arial" w:hAnsi="Arial" w:cs="Arial"/>
        </w:rPr>
        <w:t>faktúr o viac ako 60  dní odo dňa od ich splatnosti.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</w:p>
    <w:p w:rsidR="00DB0275" w:rsidRPr="0014113C" w:rsidRDefault="00DB0275" w:rsidP="008979E8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10.6 </w:t>
      </w:r>
      <w:r w:rsidR="008979E8">
        <w:rPr>
          <w:rFonts w:ascii="Arial" w:hAnsi="Arial" w:cs="Arial"/>
        </w:rPr>
        <w:t xml:space="preserve">   </w:t>
      </w:r>
      <w:r w:rsidRPr="0014113C">
        <w:rPr>
          <w:rFonts w:ascii="Arial" w:hAnsi="Arial" w:cs="Arial"/>
        </w:rPr>
        <w:t>Kupujúci môže od tejto Dohody odstúpiť, ak Predávajúci:</w:t>
      </w:r>
    </w:p>
    <w:p w:rsidR="008979E8" w:rsidRDefault="00DB0275" w:rsidP="008979E8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firstLine="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a) stratí spôsobilosť dodávať tovar podľa tejto Dohody (napr. zánik právnickej osoby</w:t>
      </w:r>
      <w:r w:rsidR="008979E8">
        <w:rPr>
          <w:rFonts w:ascii="Arial" w:hAnsi="Arial" w:cs="Arial"/>
        </w:rPr>
        <w:t xml:space="preserve"> </w:t>
      </w:r>
    </w:p>
    <w:p w:rsidR="00DB0275" w:rsidRPr="0014113C" w:rsidRDefault="00DB0275" w:rsidP="008979E8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firstLine="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a pod.),</w:t>
      </w:r>
    </w:p>
    <w:p w:rsidR="00DB0275" w:rsidRPr="0014113C" w:rsidRDefault="00DB0275" w:rsidP="008979E8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firstLine="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b) ak bol  na majetok Predávajúceho  vyhlásený konkurz, alebo ak vstúpil do likvidácie,</w:t>
      </w:r>
    </w:p>
    <w:p w:rsidR="00DB0275" w:rsidRPr="0014113C" w:rsidRDefault="00DB0275" w:rsidP="008979E8">
      <w:pPr>
        <w:ind w:left="708" w:hanging="282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   c) Dodávateľ v rozpore s ustanoveniami tejto Dohody</w:t>
      </w:r>
      <w:r w:rsidR="008979E8">
        <w:rPr>
          <w:rFonts w:ascii="Arial" w:hAnsi="Arial" w:cs="Arial"/>
        </w:rPr>
        <w:t xml:space="preserve">  zastavil vykonávanie predmetu  tejto D</w:t>
      </w:r>
      <w:r w:rsidRPr="0014113C">
        <w:rPr>
          <w:rFonts w:ascii="Arial" w:hAnsi="Arial" w:cs="Arial"/>
        </w:rPr>
        <w:t>ohody alebo inak prejavuje svoj úmysel nepokračovať v plnení tejto Dohody,</w:t>
      </w:r>
    </w:p>
    <w:p w:rsidR="00DB0275" w:rsidRPr="0014113C" w:rsidRDefault="00DB0275" w:rsidP="00DB0275">
      <w:pPr>
        <w:ind w:left="708" w:hanging="282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   d)</w:t>
      </w:r>
      <w:r w:rsidR="00E057D3">
        <w:rPr>
          <w:rFonts w:ascii="Arial" w:hAnsi="Arial" w:cs="Arial"/>
        </w:rPr>
        <w:t xml:space="preserve"> </w:t>
      </w:r>
      <w:r w:rsidRPr="0014113C">
        <w:rPr>
          <w:rFonts w:ascii="Arial" w:hAnsi="Arial" w:cs="Arial"/>
        </w:rPr>
        <w:t>Predávajúci   bez predchádzajúceho súhlasu Kupujúceho  prevedie všetky alebo niektoré práva a záväzky vyplývajúce z tejto Dohody na tretie osoby,</w:t>
      </w:r>
    </w:p>
    <w:p w:rsidR="00DB0275" w:rsidRPr="0014113C" w:rsidRDefault="00DB0275" w:rsidP="00DB0275">
      <w:pPr>
        <w:ind w:left="708" w:hanging="282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    e) Predávajúci poruší svoju povinnosť uvedenú v čl. VI. ods. 6.9 tejto Dohody </w:t>
      </w: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3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lastRenderedPageBreak/>
        <w:t>Článok XI.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Záverečné ustanovenia</w:t>
      </w:r>
    </w:p>
    <w:p w:rsidR="00DB0275" w:rsidRPr="0014113C" w:rsidRDefault="00DB0275" w:rsidP="00DB0275">
      <w:pPr>
        <w:pStyle w:val="Nzov"/>
        <w:rPr>
          <w:rFonts w:ascii="Arial" w:hAnsi="Arial" w:cs="Arial"/>
          <w:sz w:val="22"/>
          <w:szCs w:val="22"/>
        </w:rPr>
      </w:pPr>
    </w:p>
    <w:p w:rsidR="00DB0275" w:rsidRPr="0014113C" w:rsidRDefault="00DB0275" w:rsidP="00DB0275">
      <w:pPr>
        <w:pStyle w:val="Nzov"/>
        <w:jc w:val="both"/>
        <w:rPr>
          <w:rFonts w:ascii="Arial" w:hAnsi="Arial" w:cs="Arial"/>
          <w:b w:val="0"/>
          <w:sz w:val="22"/>
          <w:szCs w:val="22"/>
        </w:rPr>
      </w:pPr>
    </w:p>
    <w:p w:rsidR="00DB0275" w:rsidRPr="0014113C" w:rsidRDefault="00DB0275" w:rsidP="00DB0275">
      <w:pPr>
        <w:pStyle w:val="Nzov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14113C">
        <w:rPr>
          <w:rFonts w:ascii="Arial" w:hAnsi="Arial" w:cs="Arial"/>
          <w:b w:val="0"/>
          <w:sz w:val="22"/>
          <w:szCs w:val="22"/>
        </w:rPr>
        <w:t xml:space="preserve">11.1 </w:t>
      </w:r>
      <w:r w:rsidR="008979E8">
        <w:rPr>
          <w:rFonts w:ascii="Arial" w:hAnsi="Arial" w:cs="Arial"/>
          <w:b w:val="0"/>
          <w:sz w:val="22"/>
          <w:szCs w:val="22"/>
        </w:rPr>
        <w:t xml:space="preserve"> </w:t>
      </w:r>
      <w:r w:rsidRPr="0014113C">
        <w:rPr>
          <w:rFonts w:ascii="Arial" w:hAnsi="Arial" w:cs="Arial"/>
          <w:b w:val="0"/>
          <w:sz w:val="22"/>
          <w:szCs w:val="22"/>
        </w:rPr>
        <w:t xml:space="preserve">Dohoda  je vyhotovená v piatich  rovnopisoch, z ktorých Kupujúci  </w:t>
      </w:r>
      <w:proofErr w:type="spellStart"/>
      <w:r w:rsidRPr="0014113C">
        <w:rPr>
          <w:rFonts w:ascii="Arial" w:hAnsi="Arial" w:cs="Arial"/>
          <w:b w:val="0"/>
          <w:sz w:val="22"/>
          <w:szCs w:val="22"/>
        </w:rPr>
        <w:t>obdrží</w:t>
      </w:r>
      <w:proofErr w:type="spellEnd"/>
      <w:r w:rsidRPr="0014113C">
        <w:rPr>
          <w:rFonts w:ascii="Arial" w:hAnsi="Arial" w:cs="Arial"/>
          <w:b w:val="0"/>
          <w:sz w:val="22"/>
          <w:szCs w:val="22"/>
        </w:rPr>
        <w:t xml:space="preserve"> 3 vyhotovenia a Predávajúci  </w:t>
      </w:r>
      <w:proofErr w:type="spellStart"/>
      <w:r w:rsidRPr="0014113C">
        <w:rPr>
          <w:rFonts w:ascii="Arial" w:hAnsi="Arial" w:cs="Arial"/>
          <w:b w:val="0"/>
          <w:sz w:val="22"/>
          <w:szCs w:val="22"/>
        </w:rPr>
        <w:t>obdrží</w:t>
      </w:r>
      <w:proofErr w:type="spellEnd"/>
      <w:r w:rsidRPr="0014113C">
        <w:rPr>
          <w:rFonts w:ascii="Arial" w:hAnsi="Arial" w:cs="Arial"/>
          <w:b w:val="0"/>
          <w:sz w:val="22"/>
          <w:szCs w:val="22"/>
        </w:rPr>
        <w:t xml:space="preserve"> 2 vyhotovenia.</w:t>
      </w:r>
    </w:p>
    <w:p w:rsidR="00DB0275" w:rsidRPr="0014113C" w:rsidRDefault="00DB0275" w:rsidP="00DB0275">
      <w:pPr>
        <w:pStyle w:val="Nzov"/>
        <w:ind w:left="426"/>
        <w:jc w:val="both"/>
        <w:rPr>
          <w:rFonts w:ascii="Arial" w:hAnsi="Arial" w:cs="Arial"/>
          <w:b w:val="0"/>
          <w:sz w:val="22"/>
          <w:szCs w:val="22"/>
        </w:rPr>
      </w:pPr>
    </w:p>
    <w:p w:rsidR="00DB0275" w:rsidRPr="0014113C" w:rsidRDefault="00DB0275" w:rsidP="00DB0275">
      <w:pPr>
        <w:pStyle w:val="Nzov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14113C">
        <w:rPr>
          <w:rFonts w:ascii="Arial" w:hAnsi="Arial" w:cs="Arial"/>
          <w:b w:val="0"/>
          <w:sz w:val="22"/>
          <w:szCs w:val="22"/>
        </w:rPr>
        <w:t>11.2 Táto Dohoda    nadobúda platnosť dňom jej  podpisu oprávnenými zástupcami oboch zmluvných strán a účinnosť nadobudne v deň nasledujúci po dni, v ktorom bude Dohoda zverejnená v súlade s § 47a ods. 1 zákona č. 40/1964 Zb. Občianskeho zákonníka v platnom znení.</w:t>
      </w:r>
    </w:p>
    <w:p w:rsidR="00DB0275" w:rsidRPr="0014113C" w:rsidRDefault="00DB0275" w:rsidP="00DB0275">
      <w:pPr>
        <w:pStyle w:val="Nzov"/>
        <w:ind w:left="426"/>
        <w:jc w:val="both"/>
        <w:rPr>
          <w:rFonts w:ascii="Arial" w:hAnsi="Arial" w:cs="Arial"/>
          <w:b w:val="0"/>
          <w:sz w:val="22"/>
          <w:szCs w:val="22"/>
        </w:rPr>
      </w:pPr>
    </w:p>
    <w:p w:rsidR="00DB0275" w:rsidRPr="0014113C" w:rsidRDefault="00E057D3" w:rsidP="00DB0275">
      <w:pPr>
        <w:pStyle w:val="Nzov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11.3 </w:t>
      </w:r>
      <w:r w:rsidR="00DB0275" w:rsidRPr="0014113C">
        <w:rPr>
          <w:rFonts w:ascii="Arial" w:hAnsi="Arial" w:cs="Arial"/>
          <w:b w:val="0"/>
          <w:sz w:val="22"/>
          <w:szCs w:val="22"/>
        </w:rPr>
        <w:t xml:space="preserve">Zmluvné strany sa dohodli, že všetky písomnosti týkajúce  sa tejto Dohody sa budú doručovať poštou doporučene na adresu sídla uvedenú v záhlaví tejto Dohody, pokiaľ druhá Zmluvná strana neoznámi inú adresu pre doručovanie. Písomnosti odoslané doporučene poštou sa považujú za doručené aj v prípade odmietnutia prevzatia zásielky adresátom alebo vrátenia zásielky ako neprevzatej v odbernej lehote, a to dňom odmietnutia prevzatia zásielky adresátom alebo dňom vrátenia neprevzatej zásielky späť odosielateľovi, bez ohľadu na to, či sa adresát o uložení zásielky na pošte dozvedel. </w:t>
      </w:r>
    </w:p>
    <w:p w:rsidR="00DB0275" w:rsidRPr="0014113C" w:rsidRDefault="00DB0275" w:rsidP="00DB0275">
      <w:pPr>
        <w:pStyle w:val="Nzov"/>
        <w:ind w:left="426"/>
        <w:jc w:val="both"/>
        <w:rPr>
          <w:rFonts w:ascii="Arial" w:hAnsi="Arial" w:cs="Arial"/>
          <w:b w:val="0"/>
          <w:sz w:val="22"/>
          <w:szCs w:val="22"/>
        </w:rPr>
      </w:pPr>
    </w:p>
    <w:p w:rsidR="00DB0275" w:rsidRPr="0014113C" w:rsidRDefault="00DB0275" w:rsidP="00DB0275">
      <w:pPr>
        <w:pStyle w:val="Nzov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14113C">
        <w:rPr>
          <w:rFonts w:ascii="Arial" w:hAnsi="Arial" w:cs="Arial"/>
          <w:b w:val="0"/>
          <w:sz w:val="22"/>
          <w:szCs w:val="22"/>
        </w:rPr>
        <w:t>11.4</w:t>
      </w:r>
      <w:r w:rsidR="008979E8">
        <w:rPr>
          <w:rFonts w:ascii="Arial" w:hAnsi="Arial" w:cs="Arial"/>
          <w:b w:val="0"/>
          <w:sz w:val="22"/>
          <w:szCs w:val="22"/>
        </w:rPr>
        <w:t xml:space="preserve"> </w:t>
      </w:r>
      <w:r w:rsidRPr="0014113C">
        <w:rPr>
          <w:rFonts w:ascii="Arial" w:hAnsi="Arial" w:cs="Arial"/>
          <w:b w:val="0"/>
          <w:sz w:val="22"/>
          <w:szCs w:val="22"/>
        </w:rPr>
        <w:t xml:space="preserve">Dohodu  je možné na základe vzájomnej dohody doplniť alebo zmeniť formou  písomného </w:t>
      </w:r>
      <w:r w:rsidR="008979E8">
        <w:rPr>
          <w:rFonts w:ascii="Arial" w:hAnsi="Arial" w:cs="Arial"/>
          <w:b w:val="0"/>
          <w:sz w:val="22"/>
          <w:szCs w:val="22"/>
        </w:rPr>
        <w:t xml:space="preserve"> </w:t>
      </w:r>
      <w:r w:rsidRPr="0014113C">
        <w:rPr>
          <w:rFonts w:ascii="Arial" w:hAnsi="Arial" w:cs="Arial"/>
          <w:b w:val="0"/>
          <w:sz w:val="22"/>
          <w:szCs w:val="22"/>
        </w:rPr>
        <w:t>dodatku, ktorý bude tvoriť neoddeliteľnú súčasť tejto Dohody.</w:t>
      </w:r>
    </w:p>
    <w:p w:rsidR="00DB0275" w:rsidRPr="0014113C" w:rsidRDefault="00DB0275" w:rsidP="00DB0275">
      <w:pPr>
        <w:pStyle w:val="Nzov"/>
        <w:ind w:left="426"/>
        <w:jc w:val="both"/>
        <w:rPr>
          <w:rFonts w:ascii="Arial" w:hAnsi="Arial" w:cs="Arial"/>
          <w:b w:val="0"/>
          <w:sz w:val="22"/>
          <w:szCs w:val="22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52"/>
        </w:tabs>
        <w:spacing w:before="0" w:after="660" w:line="250" w:lineRule="exact"/>
        <w:ind w:left="600" w:right="44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11.5 </w:t>
      </w:r>
      <w:r w:rsidR="008979E8">
        <w:rPr>
          <w:rFonts w:ascii="Arial" w:hAnsi="Arial" w:cs="Arial"/>
        </w:rPr>
        <w:t xml:space="preserve"> </w:t>
      </w:r>
      <w:r w:rsidRPr="0014113C">
        <w:rPr>
          <w:rFonts w:ascii="Arial" w:hAnsi="Arial" w:cs="Arial"/>
        </w:rPr>
        <w:t>Zmluvné strany vyhlasujú, že túto Dohodu uzatvorili slobodne a vážne, nie v tiesni a za nápadne nevýhodných podmienok, prečítali ju, porozumeli jej a nemajú proti jej forme a obsahu žiadne výhrady, čo potvrdzujú vlastnoručnými podpismi.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V </w:t>
      </w:r>
      <w:r w:rsidR="0087726D">
        <w:rPr>
          <w:rFonts w:ascii="Arial" w:hAnsi="Arial" w:cs="Arial"/>
        </w:rPr>
        <w:t>Bratislave</w:t>
      </w:r>
      <w:r w:rsidRPr="0014113C">
        <w:rPr>
          <w:rFonts w:ascii="Arial" w:hAnsi="Arial" w:cs="Arial"/>
        </w:rPr>
        <w:t>, dňa</w:t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  <w:t xml:space="preserve">V </w:t>
      </w:r>
      <w:r w:rsidR="0087726D">
        <w:rPr>
          <w:rFonts w:ascii="Arial" w:hAnsi="Arial" w:cs="Arial"/>
        </w:rPr>
        <w:t>Bratislave</w:t>
      </w:r>
      <w:r w:rsidRPr="0014113C">
        <w:rPr>
          <w:rFonts w:ascii="Arial" w:hAnsi="Arial" w:cs="Arial"/>
        </w:rPr>
        <w:t xml:space="preserve"> dňa</w:t>
      </w:r>
      <w:r w:rsidR="001368A4">
        <w:rPr>
          <w:rFonts w:ascii="Arial" w:hAnsi="Arial" w:cs="Arial"/>
        </w:rPr>
        <w:t xml:space="preserve"> 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..........................................</w:t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  <w:t xml:space="preserve"> ................................................</w:t>
      </w:r>
    </w:p>
    <w:p w:rsidR="00DB0275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             Kupujúci</w:t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  <w:t xml:space="preserve">Predávajúci </w:t>
      </w:r>
    </w:p>
    <w:p w:rsidR="00DB0275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</w:rPr>
      </w:pPr>
    </w:p>
    <w:p w:rsidR="00DB0275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  <w:sz w:val="24"/>
          <w:szCs w:val="24"/>
        </w:rPr>
      </w:pPr>
    </w:p>
    <w:p w:rsidR="00BD2334" w:rsidRDefault="00DB0275" w:rsidP="008979E8">
      <w:pPr>
        <w:tabs>
          <w:tab w:val="left" w:pos="-3544"/>
        </w:tabs>
        <w:jc w:val="both"/>
      </w:pPr>
      <w:r>
        <w:rPr>
          <w:rFonts w:ascii="Arial" w:hAnsi="Arial" w:cs="Arial"/>
          <w:i/>
          <w:iCs/>
          <w:sz w:val="18"/>
          <w:szCs w:val="18"/>
        </w:rPr>
        <w:t>.</w:t>
      </w:r>
    </w:p>
    <w:sectPr w:rsidR="00BD233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16E" w:rsidRDefault="00A7516E" w:rsidP="00A7516E">
      <w:pPr>
        <w:spacing w:after="0" w:line="240" w:lineRule="auto"/>
      </w:pPr>
      <w:r>
        <w:separator/>
      </w:r>
    </w:p>
  </w:endnote>
  <w:endnote w:type="continuationSeparator" w:id="0">
    <w:p w:rsidR="00A7516E" w:rsidRDefault="00A7516E" w:rsidP="00A75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3638310"/>
      <w:docPartObj>
        <w:docPartGallery w:val="Page Numbers (Bottom of Page)"/>
        <w:docPartUnique/>
      </w:docPartObj>
    </w:sdtPr>
    <w:sdtEndPr/>
    <w:sdtContent>
      <w:p w:rsidR="000B0838" w:rsidRDefault="000B083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E8B">
          <w:rPr>
            <w:noProof/>
          </w:rPr>
          <w:t>2</w:t>
        </w:r>
        <w:r>
          <w:fldChar w:fldCharType="end"/>
        </w:r>
      </w:p>
    </w:sdtContent>
  </w:sdt>
  <w:p w:rsidR="00A7516E" w:rsidRDefault="00A7516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16E" w:rsidRDefault="00A7516E" w:rsidP="00A7516E">
      <w:pPr>
        <w:spacing w:after="0" w:line="240" w:lineRule="auto"/>
      </w:pPr>
      <w:r>
        <w:separator/>
      </w:r>
    </w:p>
  </w:footnote>
  <w:footnote w:type="continuationSeparator" w:id="0">
    <w:p w:rsidR="00A7516E" w:rsidRDefault="00A7516E" w:rsidP="00A75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7010A"/>
    <w:multiLevelType w:val="multilevel"/>
    <w:tmpl w:val="376A546C"/>
    <w:lvl w:ilvl="0">
      <w:start w:val="1"/>
      <w:numFmt w:val="decimal"/>
      <w:lvlText w:val="5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A54E42"/>
    <w:multiLevelType w:val="multilevel"/>
    <w:tmpl w:val="23CA5FF8"/>
    <w:lvl w:ilvl="0">
      <w:start w:val="1"/>
      <w:numFmt w:val="decimal"/>
      <w:lvlText w:val="7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FE6D94"/>
    <w:multiLevelType w:val="multilevel"/>
    <w:tmpl w:val="301CF06C"/>
    <w:lvl w:ilvl="0">
      <w:start w:val="1"/>
      <w:numFmt w:val="decimal"/>
      <w:lvlText w:val="4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C90B27"/>
    <w:multiLevelType w:val="multilevel"/>
    <w:tmpl w:val="01440F72"/>
    <w:lvl w:ilvl="0">
      <w:start w:val="1"/>
      <w:numFmt w:val="decimal"/>
      <w:lvlText w:val="8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3401A4"/>
    <w:multiLevelType w:val="multilevel"/>
    <w:tmpl w:val="AEB85984"/>
    <w:lvl w:ilvl="0">
      <w:start w:val="1"/>
      <w:numFmt w:val="decimal"/>
      <w:lvlText w:val="6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275"/>
    <w:rsid w:val="00035E8B"/>
    <w:rsid w:val="000B0838"/>
    <w:rsid w:val="001368A4"/>
    <w:rsid w:val="001E71F3"/>
    <w:rsid w:val="00223410"/>
    <w:rsid w:val="003C0C14"/>
    <w:rsid w:val="00493BF2"/>
    <w:rsid w:val="005C4CD4"/>
    <w:rsid w:val="006C6F3A"/>
    <w:rsid w:val="00730EEE"/>
    <w:rsid w:val="007374BF"/>
    <w:rsid w:val="0087726D"/>
    <w:rsid w:val="008979E8"/>
    <w:rsid w:val="00A7516E"/>
    <w:rsid w:val="00A94F48"/>
    <w:rsid w:val="00AF14B0"/>
    <w:rsid w:val="00BD2334"/>
    <w:rsid w:val="00BD23CE"/>
    <w:rsid w:val="00DB0275"/>
    <w:rsid w:val="00DB48DB"/>
    <w:rsid w:val="00E0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E97E6-648B-44BB-985A-454A31FD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0275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B0275"/>
    <w:pPr>
      <w:ind w:left="720"/>
      <w:contextualSpacing/>
    </w:pPr>
  </w:style>
  <w:style w:type="paragraph" w:styleId="Nzov">
    <w:name w:val="Title"/>
    <w:basedOn w:val="Normlny"/>
    <w:link w:val="NzovChar"/>
    <w:qFormat/>
    <w:rsid w:val="00DB027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DB0275"/>
    <w:rPr>
      <w:rFonts w:ascii="Times New Roman" w:eastAsia="Times New Roman" w:hAnsi="Times New Roman" w:cs="Times New Roman"/>
      <w:b/>
      <w:bCs/>
      <w:sz w:val="24"/>
      <w:szCs w:val="20"/>
      <w:lang w:eastAsia="sk-SK"/>
    </w:rPr>
  </w:style>
  <w:style w:type="character" w:customStyle="1" w:styleId="Zkladntext2">
    <w:name w:val="Základný text (2)_"/>
    <w:basedOn w:val="Predvolenpsmoodseku"/>
    <w:link w:val="Zkladntext20"/>
    <w:rsid w:val="00DB0275"/>
    <w:rPr>
      <w:rFonts w:ascii="Arial Narrow" w:eastAsia="Arial Narrow" w:hAnsi="Arial Narrow" w:cs="Arial Narrow"/>
      <w:shd w:val="clear" w:color="auto" w:fill="FFFFFF"/>
    </w:rPr>
  </w:style>
  <w:style w:type="character" w:customStyle="1" w:styleId="Zkladntext7">
    <w:name w:val="Základný text (7)_"/>
    <w:basedOn w:val="Predvolenpsmoodseku"/>
    <w:link w:val="Zkladntext70"/>
    <w:rsid w:val="00DB0275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hlavie4">
    <w:name w:val="Záhlavie #4_"/>
    <w:basedOn w:val="Predvolenpsmoodseku"/>
    <w:link w:val="Zhlavie40"/>
    <w:rsid w:val="00DB0275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2Tun">
    <w:name w:val="Základný text (2) + Tučné"/>
    <w:basedOn w:val="Zkladntext2"/>
    <w:rsid w:val="00DB027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DB0275"/>
    <w:pPr>
      <w:widowControl w:val="0"/>
      <w:shd w:val="clear" w:color="auto" w:fill="FFFFFF"/>
      <w:spacing w:before="420" w:after="60" w:line="0" w:lineRule="atLeast"/>
      <w:ind w:hanging="2060"/>
      <w:jc w:val="right"/>
    </w:pPr>
    <w:rPr>
      <w:rFonts w:ascii="Arial Narrow" w:eastAsia="Arial Narrow" w:hAnsi="Arial Narrow" w:cs="Arial Narrow"/>
    </w:rPr>
  </w:style>
  <w:style w:type="paragraph" w:customStyle="1" w:styleId="Zkladntext70">
    <w:name w:val="Základný text (7)"/>
    <w:basedOn w:val="Normlny"/>
    <w:link w:val="Zkladntext7"/>
    <w:rsid w:val="00DB0275"/>
    <w:pPr>
      <w:widowControl w:val="0"/>
      <w:shd w:val="clear" w:color="auto" w:fill="FFFFFF"/>
      <w:spacing w:before="120" w:after="480" w:line="0" w:lineRule="atLeast"/>
      <w:ind w:hanging="600"/>
      <w:jc w:val="both"/>
    </w:pPr>
    <w:rPr>
      <w:rFonts w:ascii="Arial Narrow" w:eastAsia="Arial Narrow" w:hAnsi="Arial Narrow" w:cs="Arial Narrow"/>
      <w:b/>
      <w:bCs/>
    </w:rPr>
  </w:style>
  <w:style w:type="paragraph" w:customStyle="1" w:styleId="Zhlavie40">
    <w:name w:val="Záhlavie #4"/>
    <w:basedOn w:val="Normlny"/>
    <w:link w:val="Zhlavie4"/>
    <w:rsid w:val="00DB0275"/>
    <w:pPr>
      <w:widowControl w:val="0"/>
      <w:shd w:val="clear" w:color="auto" w:fill="FFFFFF"/>
      <w:spacing w:before="420" w:after="180" w:line="0" w:lineRule="atLeast"/>
      <w:ind w:hanging="600"/>
      <w:jc w:val="both"/>
      <w:outlineLvl w:val="3"/>
    </w:pPr>
    <w:rPr>
      <w:rFonts w:ascii="Arial Narrow" w:eastAsia="Arial Narrow" w:hAnsi="Arial Narrow" w:cs="Arial Narrow"/>
      <w:b/>
      <w:bCs/>
    </w:rPr>
  </w:style>
  <w:style w:type="character" w:styleId="Hypertextovprepojenie">
    <w:name w:val="Hyperlink"/>
    <w:basedOn w:val="Predvolenpsmoodseku"/>
    <w:uiPriority w:val="99"/>
    <w:unhideWhenUsed/>
    <w:rsid w:val="00A7516E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75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16E"/>
  </w:style>
  <w:style w:type="paragraph" w:styleId="Pta">
    <w:name w:val="footer"/>
    <w:basedOn w:val="Normlny"/>
    <w:link w:val="PtaChar"/>
    <w:uiPriority w:val="99"/>
    <w:unhideWhenUsed/>
    <w:rsid w:val="00A75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16E"/>
  </w:style>
  <w:style w:type="paragraph" w:styleId="Textbubliny">
    <w:name w:val="Balloon Text"/>
    <w:basedOn w:val="Normlny"/>
    <w:link w:val="TextbublinyChar"/>
    <w:uiPriority w:val="99"/>
    <w:semiHidden/>
    <w:unhideWhenUsed/>
    <w:rsid w:val="00493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3B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kovicova@prikrizi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9E7FB-8F01-4921-87FA-5227D2953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2975</Words>
  <Characters>16962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Tomaskovicova</dc:creator>
  <cp:keywords/>
  <dc:description/>
  <cp:lastModifiedBy>Ingrid Tomaskovicova</cp:lastModifiedBy>
  <cp:revision>3</cp:revision>
  <cp:lastPrinted>2017-03-28T11:58:00Z</cp:lastPrinted>
  <dcterms:created xsi:type="dcterms:W3CDTF">2020-07-21T09:54:00Z</dcterms:created>
  <dcterms:modified xsi:type="dcterms:W3CDTF">2020-07-21T10:21:00Z</dcterms:modified>
</cp:coreProperties>
</file>